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proofErr w:type="spellStart"/>
      <w:r w:rsidRPr="00773257">
        <w:rPr>
          <w:rFonts w:ascii="Albertus" w:hAnsi="Albertus"/>
          <w:sz w:val="16"/>
          <w:szCs w:val="16"/>
          <w:lang w:val="es-ES"/>
        </w:rPr>
        <w:t>Website</w:t>
      </w:r>
      <w:proofErr w:type="spellEnd"/>
      <w:r w:rsidRPr="00773257">
        <w:rPr>
          <w:rFonts w:ascii="Albertus" w:hAnsi="Albertus"/>
          <w:sz w:val="16"/>
          <w:szCs w:val="16"/>
          <w:lang w:val="es-ES"/>
        </w:rPr>
        <w:t xml:space="preserve">: www.StMarksChulaVista.org </w:t>
      </w:r>
    </w:p>
    <w:p w14:paraId="31206B8D" w14:textId="55055E6B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A47D1B">
        <w:rPr>
          <w:rFonts w:cs="Tahoma"/>
          <w:b/>
          <w:color w:val="000000" w:themeColor="text1"/>
          <w:sz w:val="28"/>
          <w:szCs w:val="28"/>
        </w:rPr>
        <w:t>2</w:t>
      </w:r>
      <w:r w:rsidR="00CA2B68">
        <w:rPr>
          <w:rFonts w:cs="Tahoma"/>
          <w:b/>
          <w:color w:val="000000" w:themeColor="text1"/>
          <w:sz w:val="28"/>
          <w:szCs w:val="28"/>
        </w:rPr>
        <w:t>1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r w:rsidR="00D3421B">
        <w:rPr>
          <w:rFonts w:cs="Tahoma"/>
          <w:b/>
          <w:color w:val="000000" w:themeColor="text1"/>
          <w:sz w:val="28"/>
          <w:szCs w:val="28"/>
        </w:rPr>
        <w:t>Marzo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2120A2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9144C1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1ABDADF3" w:rsidR="00703DB6" w:rsidRPr="00373958" w:rsidRDefault="009602F2" w:rsidP="009144C1">
      <w:pPr>
        <w:spacing w:before="120"/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  <w:lang w:val="es-ES"/>
        </w:rPr>
      </w:pPr>
      <w:r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L:</w:t>
      </w:r>
      <w:r w:rsidR="00947741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="004630D8" w:rsidRPr="00373958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día</w:t>
      </w:r>
    </w:p>
    <w:p w14:paraId="3B1B1E42" w14:textId="33EA09B9" w:rsidR="00BF0365" w:rsidRPr="002C5040" w:rsidRDefault="00186026" w:rsidP="00EC785B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2D2F2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181BB5" w:rsidRPr="002D2F2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Oh Dios, con misericordia nos atraes hacia ti, y con misericordia recibes nuestras oraciones. Fortalécenos para que produzcamos los frutos del Espíritu, para que por vida y muerte podamos vivir en tu Hijo, Jesucristo, nuestro Salvador y Señor, que vive y reina contigo y el Espíritu Santo, un solo Dios, ahora y por siempre.</w:t>
      </w:r>
      <w:r w:rsidR="002C5040" w:rsidRPr="002D2F28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BF0365" w:rsidRPr="002D2F2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  <w:r w:rsidR="00A47D1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</w:p>
    <w:p w14:paraId="250ECCA6" w14:textId="5D327011" w:rsidR="00442ABC" w:rsidRPr="00B02637" w:rsidRDefault="00955E41" w:rsidP="009144C1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B026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Nos has Llamado Al Desierto</w:t>
      </w:r>
      <w:r w:rsidR="002120A2" w:rsidRPr="00B026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42ABC" w:rsidRPr="00B026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– </w:t>
      </w:r>
      <w:r w:rsidR="00442ABC" w:rsidRPr="00B02637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Canto de Bienvenida</w:t>
      </w:r>
    </w:p>
    <w:p w14:paraId="768CCC1E" w14:textId="77777777" w:rsidR="00F15528" w:rsidRPr="00A47D1B" w:rsidRDefault="00F15528" w:rsidP="00B45932">
      <w:pPr>
        <w:contextualSpacing/>
        <w:rPr>
          <w:rFonts w:asciiTheme="minorHAnsi" w:hAnsiTheme="minorHAnsi"/>
          <w:sz w:val="28"/>
          <w:szCs w:val="28"/>
          <w:highlight w:val="cyan"/>
          <w:lang w:val="es-MX"/>
        </w:rPr>
        <w:sectPr w:rsidR="00F15528" w:rsidRPr="00A47D1B" w:rsidSect="00750C1A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01C387C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Nos has llamado al desierto</w:t>
      </w:r>
    </w:p>
    <w:p w14:paraId="75AFA05F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Señor de la libertad</w:t>
      </w:r>
    </w:p>
    <w:p w14:paraId="6DA8469C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Y esta el corazón abierto</w:t>
      </w:r>
    </w:p>
    <w:p w14:paraId="6BA9B04D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A la luz de tu verdad</w:t>
      </w:r>
    </w:p>
    <w:p w14:paraId="67DD6DE2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34CD774E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Subimos con esperanza</w:t>
      </w:r>
    </w:p>
    <w:p w14:paraId="4966BD02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La escalada cuaresmal</w:t>
      </w:r>
    </w:p>
    <w:p w14:paraId="056DCF1F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El pueblo de Dios avanza</w:t>
      </w:r>
    </w:p>
    <w:p w14:paraId="60AF801F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b/>
          <w:sz w:val="28"/>
          <w:szCs w:val="28"/>
          <w:lang w:val="es-ES"/>
        </w:rPr>
        <w:t>Hasta la cumbre pascual</w:t>
      </w:r>
    </w:p>
    <w:p w14:paraId="47D31761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0834B038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Tu pueblo Señor camina</w:t>
      </w:r>
    </w:p>
    <w:p w14:paraId="68590EDC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 xml:space="preserve">Desde la aurora </w:t>
      </w:r>
      <w:proofErr w:type="spellStart"/>
      <w:r w:rsidRPr="003E3A73">
        <w:rPr>
          <w:rFonts w:asciiTheme="minorHAnsi" w:hAnsiTheme="minorHAnsi" w:cstheme="minorHAnsi"/>
          <w:sz w:val="28"/>
          <w:szCs w:val="28"/>
          <w:lang w:val="es-ES"/>
        </w:rPr>
        <w:t>alocaso</w:t>
      </w:r>
      <w:proofErr w:type="spellEnd"/>
    </w:p>
    <w:p w14:paraId="3B9C08CE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A tu pascua se encamina</w:t>
      </w:r>
    </w:p>
    <w:p w14:paraId="6C0A9C7A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Y te sigue… paso a paso…</w:t>
      </w:r>
    </w:p>
    <w:p w14:paraId="6E21E5C2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257843FB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Señor te reconocemos</w:t>
      </w:r>
    </w:p>
    <w:p w14:paraId="11D4BB72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 xml:space="preserve">Y </w:t>
      </w:r>
      <w:proofErr w:type="spellStart"/>
      <w:r w:rsidRPr="003E3A73">
        <w:rPr>
          <w:rFonts w:asciiTheme="minorHAnsi" w:hAnsiTheme="minorHAnsi" w:cstheme="minorHAnsi"/>
          <w:sz w:val="28"/>
          <w:szCs w:val="28"/>
          <w:lang w:val="es-ES"/>
        </w:rPr>
        <w:t>tu</w:t>
      </w:r>
      <w:proofErr w:type="spellEnd"/>
      <w:r w:rsidRPr="003E3A73">
        <w:rPr>
          <w:rFonts w:asciiTheme="minorHAnsi" w:hAnsiTheme="minorHAnsi" w:cstheme="minorHAnsi"/>
          <w:sz w:val="28"/>
          <w:szCs w:val="28"/>
          <w:lang w:val="es-ES"/>
        </w:rPr>
        <w:t xml:space="preserve"> palabra escuchamos</w:t>
      </w:r>
    </w:p>
    <w:p w14:paraId="2927ADED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Tus caminos seguiremos</w:t>
      </w:r>
    </w:p>
    <w:p w14:paraId="724828B3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 xml:space="preserve">Y </w:t>
      </w:r>
      <w:proofErr w:type="spellStart"/>
      <w:r w:rsidRPr="003E3A73">
        <w:rPr>
          <w:rFonts w:asciiTheme="minorHAnsi" w:hAnsiTheme="minorHAnsi" w:cstheme="minorHAnsi"/>
          <w:sz w:val="28"/>
          <w:szCs w:val="28"/>
          <w:lang w:val="es-ES"/>
        </w:rPr>
        <w:t>tu</w:t>
      </w:r>
      <w:proofErr w:type="spellEnd"/>
      <w:r w:rsidRPr="003E3A73">
        <w:rPr>
          <w:rFonts w:asciiTheme="minorHAnsi" w:hAnsiTheme="minorHAnsi" w:cstheme="minorHAnsi"/>
          <w:sz w:val="28"/>
          <w:szCs w:val="28"/>
          <w:lang w:val="es-ES"/>
        </w:rPr>
        <w:t xml:space="preserve"> ley de amo… y cantemos…</w:t>
      </w:r>
    </w:p>
    <w:p w14:paraId="554E3F6E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35E44816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Se acerca Señor tu día</w:t>
      </w:r>
    </w:p>
    <w:p w14:paraId="11AE47C4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En el que todo florece</w:t>
      </w:r>
    </w:p>
    <w:p w14:paraId="6603E086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Con su luz y su alegría</w:t>
      </w:r>
    </w:p>
    <w:p w14:paraId="3DC968F8" w14:textId="77777777" w:rsidR="003E3A73" w:rsidRPr="003E3A73" w:rsidRDefault="003E3A73" w:rsidP="003E3A73">
      <w:pPr>
        <w:ind w:left="288"/>
        <w:contextualSpacing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E3A73">
        <w:rPr>
          <w:rFonts w:asciiTheme="minorHAnsi" w:hAnsiTheme="minorHAnsi" w:cstheme="minorHAnsi"/>
          <w:sz w:val="28"/>
          <w:szCs w:val="28"/>
          <w:lang w:val="es-ES"/>
        </w:rPr>
        <w:t>Ya el camino… resplandece…</w:t>
      </w:r>
    </w:p>
    <w:p w14:paraId="08BC9A15" w14:textId="5F22A0CC" w:rsidR="00811785" w:rsidRPr="002857FC" w:rsidRDefault="00811785" w:rsidP="00811785">
      <w:pPr>
        <w:ind w:left="288"/>
        <w:contextualSpacing/>
        <w:jc w:val="center"/>
        <w:rPr>
          <w:rFonts w:asciiTheme="minorHAnsi" w:hAnsiTheme="minorHAnsi" w:cstheme="minorHAnsi"/>
          <w:b/>
          <w:sz w:val="28"/>
          <w:szCs w:val="28"/>
          <w:highlight w:val="cyan"/>
          <w:lang w:val="es-MX"/>
        </w:rPr>
        <w:sectPr w:rsidR="00811785" w:rsidRPr="002857FC" w:rsidSect="00811785">
          <w:headerReference w:type="firs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D8932E" w14:textId="58C82D32" w:rsidR="00F65B4F" w:rsidRPr="00B02637" w:rsidRDefault="009307E0" w:rsidP="009144C1">
      <w:pPr>
        <w:pStyle w:val="NoSpacing"/>
        <w:spacing w:before="24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B0263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</w:t>
      </w:r>
      <w:r w:rsidR="00F65B4F" w:rsidRPr="00B0263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 w:rsidRPr="00B02637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4B374DE9" w14:textId="6E553170" w:rsidR="0059182D" w:rsidRPr="00B02637" w:rsidRDefault="00337065" w:rsidP="003370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Bendita sea la Santísima Trinidad, </w:t>
      </w:r>
      <w:r w:rsidRPr="00B02637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un solo Dios, el guardián del pacto, la fuente del amor inquebrantable, nuestra roca y nuestro redentor. </w:t>
      </w:r>
      <w:r w:rsidR="0059182D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Amén.</w:t>
      </w:r>
    </w:p>
    <w:p w14:paraId="05B219BD" w14:textId="77777777" w:rsidR="00B0637D" w:rsidRPr="00B02637" w:rsidRDefault="00B0637D" w:rsidP="00B0637D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B02637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>***********Silencio para reflexionar***********</w:t>
      </w:r>
    </w:p>
    <w:p w14:paraId="5F4FB34E" w14:textId="6C31E9A2" w:rsidR="00B71C0B" w:rsidRPr="00B02637" w:rsidRDefault="00337065" w:rsidP="00B71C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Dios nos escucha cuando lloramos y nos acerca en Jesucristo. Volvamos al que está lleno de compasión</w:t>
      </w:r>
      <w:r w:rsidR="00B71C0B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</w:p>
    <w:p w14:paraId="330071BE" w14:textId="079C4532" w:rsidR="00315170" w:rsidRPr="00B02637" w:rsidRDefault="00D31F57" w:rsidP="00D31F57">
      <w:pPr>
        <w:pStyle w:val="NormalWeb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lastRenderedPageBreak/>
        <w:t xml:space="preserve">Fuente de agua viva, derrama tu misericordia sobre nosotros. Nuestro pecado es </w:t>
      </w:r>
      <w:r w:rsidR="00682F7C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pesado</w:t>
      </w: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y anhelamos ser libres. Reconstru</w:t>
      </w:r>
      <w:r w:rsidR="00595E4E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ye</w:t>
      </w: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lo que hemos arruinado y repara lo que hemos roto. Lávanos en tu diluvio purificador. Danos vida en el Espíritu </w:t>
      </w:r>
      <w:r w:rsidR="00682F7C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para </w:t>
      </w: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seguir el camino de Jesús, como sanadores y restauradores del mundo que tanto ama</w:t>
      </w:r>
      <w:r w:rsidR="00AA1751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s</w:t>
      </w: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. </w:t>
      </w:r>
      <w:r w:rsidR="00315170" w:rsidRPr="00B0263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085CF6A6" w14:textId="77777777" w:rsidR="00F52DDB" w:rsidRPr="00B02637" w:rsidRDefault="00F52DDB" w:rsidP="0059182D">
      <w:pPr>
        <w:pStyle w:val="NoSpacing"/>
        <w:spacing w:before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B02637">
        <w:rPr>
          <w:rFonts w:cstheme="minorHAnsi"/>
          <w:b/>
          <w:bCs/>
          <w:color w:val="000000" w:themeColor="text1"/>
          <w:sz w:val="28"/>
          <w:szCs w:val="28"/>
        </w:rPr>
        <w:t>Absolución:</w:t>
      </w:r>
    </w:p>
    <w:p w14:paraId="452462C0" w14:textId="77777777" w:rsidR="00D31F57" w:rsidRPr="00B02637" w:rsidRDefault="00D31F57" w:rsidP="00D31F57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Amado, la palabra de Dios nunca falla. La promesa se basa en la gracia: por el amor salvador </w:t>
      </w:r>
    </w:p>
    <w:p w14:paraId="6D6AA922" w14:textId="77777777" w:rsidR="00D31F57" w:rsidRPr="00B02637" w:rsidRDefault="00D31F57" w:rsidP="00D31F57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de Jesucristo, la sabiduría y el poder de Dios, tus pecados son </w:t>
      </w:r>
      <w:r w:rsidRPr="00B02637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B02637">
        <w:rPr>
          <w:rFonts w:asciiTheme="minorHAnsi" w:hAnsiTheme="minorHAnsi"/>
          <w:color w:val="FF0000"/>
          <w:sz w:val="28"/>
          <w:szCs w:val="28"/>
          <w:lang w:val="es-ES"/>
        </w:rPr>
        <w:t xml:space="preserve"> </w:t>
      </w: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perdonados, y Dios ya no los </w:t>
      </w:r>
    </w:p>
    <w:p w14:paraId="38F5C3BA" w14:textId="424517B1" w:rsidR="00BE35D8" w:rsidRPr="00B02637" w:rsidRDefault="00D31F57" w:rsidP="00D31F57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recuerda. Viaj</w:t>
      </w:r>
      <w:r w:rsidR="00AA1751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en el camino de Jesús.</w:t>
      </w:r>
      <w:r w:rsidR="00021066" w:rsidRPr="00B0263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59182D" w:rsidRPr="00B0263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48D7075F" w14:textId="5C209804" w:rsidR="0096477D" w:rsidRPr="00B02637" w:rsidRDefault="00C356D3" w:rsidP="0096477D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B0263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5E0D11" w:rsidRPr="00B0263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</w:t>
      </w:r>
      <w:r w:rsidR="00A7219C" w:rsidRPr="00B02637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02637" w:rsidRPr="00B0263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51</w:t>
      </w:r>
      <w:r w:rsidR="0096477D" w:rsidRPr="00B02637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>:1</w:t>
      </w:r>
      <w:r w:rsidR="00B02637" w:rsidRPr="00B02637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>-1</w:t>
      </w:r>
      <w:r w:rsidR="0096477D" w:rsidRPr="00B02637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>2</w:t>
      </w:r>
    </w:p>
    <w:p w14:paraId="28290B58" w14:textId="77777777" w:rsidR="00B4042D" w:rsidRPr="00A47D1B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A47D1B" w:rsidSect="00750C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E54F4A" w14:textId="151E7E46" w:rsidR="00B426A7" w:rsidRPr="001B3BAE" w:rsidRDefault="00442ABC" w:rsidP="009144C1">
      <w:p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1B3BAE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</w:t>
      </w:r>
      <w:r w:rsidR="001B3BAE" w:rsidRPr="001B3B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Jeremías</w:t>
      </w:r>
      <w:r w:rsidR="00081C20" w:rsidRPr="001B3B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</w:t>
      </w:r>
      <w:r w:rsidR="00CE4294" w:rsidRPr="001B3B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31:31-34</w:t>
      </w:r>
      <w:r w:rsidR="00D3421B" w:rsidRPr="001B3B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 xml:space="preserve"> </w:t>
      </w:r>
    </w:p>
    <w:p w14:paraId="3706788D" w14:textId="77777777" w:rsidR="00602AD2" w:rsidRPr="00602AD2" w:rsidRDefault="00602AD2" w:rsidP="00BA3F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602A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31 </w:t>
      </w:r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»Vienen</w:t>
      </w:r>
      <w:proofErr w:type="gramEnd"/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días —afirma el </w:t>
      </w:r>
      <w:r w:rsidRPr="00602AD2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— en que haré un nuevo pacto con el pueblo de Israel y con la tribu de Judá. </w:t>
      </w:r>
      <w:r w:rsidRPr="00602A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32 </w:t>
      </w:r>
      <w:proofErr w:type="gramStart"/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No</w:t>
      </w:r>
      <w:proofErr w:type="gramEnd"/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será un pacto como el que hice con sus antepasados el día en que los tomé de la mano y los saqué de Egipto, ya que ellos lo quebrantaron a pesar de que yo era su esposo —afirma el </w:t>
      </w:r>
      <w:r w:rsidRPr="00602AD2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—.</w:t>
      </w:r>
    </w:p>
    <w:p w14:paraId="0E4B93AA" w14:textId="77777777" w:rsidR="00602AD2" w:rsidRPr="00602AD2" w:rsidRDefault="00602AD2" w:rsidP="00BA3FCC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602A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33 </w:t>
      </w:r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»Este</w:t>
      </w:r>
      <w:proofErr w:type="gramEnd"/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es el pacto que después de aquel tiempo haré con el pueblo de Israel —afirma el </w:t>
      </w:r>
      <w:r w:rsidRPr="00602AD2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—: Pondré mi ley en su mente, y la escribiré en su corazón. Yo seré su Dios, y ellos serán mi pueblo. </w:t>
      </w:r>
      <w:r w:rsidRPr="00602A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34 </w:t>
      </w:r>
      <w:proofErr w:type="gramStart"/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Ya</w:t>
      </w:r>
      <w:proofErr w:type="gramEnd"/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no tendrá nadie que enseñar a su prójimo, ni dirá nadie a su hermano: “¡Conoce al </w:t>
      </w:r>
      <w:r w:rsidRPr="00602AD2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!”, porque todos, desde el más pequeño hasta el más grande, me conocerán —afirma el </w:t>
      </w:r>
      <w:r w:rsidRPr="00602AD2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Señor</w:t>
      </w:r>
      <w:r w:rsidRPr="00602AD2">
        <w:rPr>
          <w:rStyle w:val="text"/>
          <w:rFonts w:asciiTheme="minorHAnsi" w:hAnsiTheme="minorHAnsi" w:cstheme="minorHAnsi"/>
          <w:color w:val="000000"/>
          <w:sz w:val="28"/>
          <w:szCs w:val="28"/>
        </w:rPr>
        <w:t>—. Yo les perdonaré su iniquidad, y nunca más me acordaré de sus pecados».</w:t>
      </w:r>
    </w:p>
    <w:p w14:paraId="03884A0D" w14:textId="6549F88C" w:rsidR="006C3179" w:rsidRPr="00A67262" w:rsidRDefault="00A67262" w:rsidP="009144C1">
      <w:pPr>
        <w:spacing w:before="120"/>
        <w:ind w:left="28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A6726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Toma O Dios Mi Voluntad</w:t>
      </w:r>
    </w:p>
    <w:p w14:paraId="1E8D832E" w14:textId="77777777" w:rsidR="006C3179" w:rsidRPr="00A47D1B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A47D1B" w:rsidSect="00750C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D6F856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Cs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bCs/>
          <w:color w:val="222222"/>
          <w:sz w:val="28"/>
          <w:szCs w:val="28"/>
          <w:lang w:val="es-MX"/>
        </w:rPr>
        <w:t>Que mi vida entera este</w:t>
      </w:r>
    </w:p>
    <w:p w14:paraId="7801DA8C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Consagrada a ti Señor</w:t>
      </w:r>
    </w:p>
    <w:p w14:paraId="7A2A2EDB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Que a mis manos pueda guiar</w:t>
      </w:r>
    </w:p>
    <w:p w14:paraId="3F548D75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El impulso de tu amor</w:t>
      </w:r>
    </w:p>
    <w:p w14:paraId="29C38BC2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</w:p>
    <w:p w14:paraId="4DD56B8A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Lavame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en la sangre del Señor</w:t>
      </w:r>
    </w:p>
    <w:p w14:paraId="0F8B73B7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Limpiame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de toda mi maldad</w:t>
      </w:r>
    </w:p>
    <w:p w14:paraId="73E2DA24" w14:textId="4EAC1B7C" w:rsidR="009F2EDC" w:rsidRPr="009F2EDC" w:rsidRDefault="00EE54A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R</w:t>
      </w:r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indote</w:t>
      </w:r>
      <w:proofErr w:type="spellEnd"/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mi vida, hazla pues, Señor</w:t>
      </w:r>
    </w:p>
    <w:p w14:paraId="60D78CCA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Tuya por la eternidad</w:t>
      </w:r>
    </w:p>
    <w:p w14:paraId="48410902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</w:p>
    <w:p w14:paraId="02037396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 xml:space="preserve">Que mis pies tan solo en </w:t>
      </w:r>
      <w:proofErr w:type="spellStart"/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pos</w:t>
      </w:r>
      <w:proofErr w:type="spellEnd"/>
    </w:p>
    <w:p w14:paraId="5975FD82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De lo santo puedan ir,</w:t>
      </w:r>
    </w:p>
    <w:p w14:paraId="1E8B5107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 xml:space="preserve">Y </w:t>
      </w:r>
      <w:proofErr w:type="gramStart"/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que</w:t>
      </w:r>
      <w:proofErr w:type="gramEnd"/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 xml:space="preserve"> a ti, Señor, mi voz</w:t>
      </w:r>
    </w:p>
    <w:p w14:paraId="61B03A21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Se complazca en bendecir</w:t>
      </w:r>
    </w:p>
    <w:p w14:paraId="40B2F3DB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</w:p>
    <w:p w14:paraId="2C41F9AB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Lavame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en la sangre del Señor</w:t>
      </w:r>
    </w:p>
    <w:p w14:paraId="7A13D82E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Limpiame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de toda mi maldad</w:t>
      </w:r>
    </w:p>
    <w:p w14:paraId="66594C5A" w14:textId="198264B3" w:rsidR="009F2EDC" w:rsidRPr="009F2EDC" w:rsidRDefault="00EE54A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R</w:t>
      </w:r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indote</w:t>
      </w:r>
      <w:proofErr w:type="spellEnd"/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mi vida, hazla pues, Señor</w:t>
      </w:r>
    </w:p>
    <w:p w14:paraId="0AD30B6A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Tuya por la eternidad</w:t>
      </w:r>
    </w:p>
    <w:p w14:paraId="5D699881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</w:p>
    <w:p w14:paraId="370C7324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Que mis labios al hablar</w:t>
      </w:r>
    </w:p>
    <w:p w14:paraId="73AA0397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Hablen solo de tu amor</w:t>
      </w:r>
    </w:p>
    <w:p w14:paraId="5C58BE0D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Que mis bienes dedicar</w:t>
      </w:r>
    </w:p>
    <w:p w14:paraId="537FDED9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 xml:space="preserve">Yo los quiera a ti Señor </w:t>
      </w:r>
    </w:p>
    <w:p w14:paraId="6B951AC6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</w:p>
    <w:p w14:paraId="52310601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Lavame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en la sangre del Señor</w:t>
      </w:r>
    </w:p>
    <w:p w14:paraId="3DC039BE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Limpiame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de toda mi maldad</w:t>
      </w:r>
    </w:p>
    <w:p w14:paraId="1273FEA6" w14:textId="41125051" w:rsidR="009F2EDC" w:rsidRPr="009F2EDC" w:rsidRDefault="00EE54A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R</w:t>
      </w:r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indote</w:t>
      </w:r>
      <w:proofErr w:type="spellEnd"/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mi vida, hazla pues, Señor</w:t>
      </w:r>
    </w:p>
    <w:p w14:paraId="06FCEADE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Tuya por la eternidad</w:t>
      </w:r>
    </w:p>
    <w:p w14:paraId="2FCB01D8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</w:p>
    <w:p w14:paraId="1A1281FB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lastRenderedPageBreak/>
        <w:t>Que mi tiempo todo este</w:t>
      </w:r>
    </w:p>
    <w:p w14:paraId="53112ABC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Consagrado a tu loor</w:t>
      </w:r>
    </w:p>
    <w:p w14:paraId="54A1631C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Que mi mente y su poder</w:t>
      </w:r>
    </w:p>
    <w:p w14:paraId="4E6409D4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color w:val="222222"/>
          <w:sz w:val="28"/>
          <w:szCs w:val="28"/>
          <w:lang w:val="es-MX"/>
        </w:rPr>
      </w:pPr>
      <w:r w:rsidRPr="009F2EDC">
        <w:rPr>
          <w:rFonts w:ascii="Calibri" w:eastAsia="Calibri" w:hAnsi="Calibri" w:cs="Calibri"/>
          <w:color w:val="222222"/>
          <w:sz w:val="28"/>
          <w:szCs w:val="28"/>
          <w:lang w:val="es-MX"/>
        </w:rPr>
        <w:t>Sean usados en tu honor</w:t>
      </w:r>
    </w:p>
    <w:p w14:paraId="39D8C548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Lavame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en la sangre del Señor</w:t>
      </w:r>
    </w:p>
    <w:p w14:paraId="4C15251C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Limpiame</w:t>
      </w:r>
      <w:proofErr w:type="spellEnd"/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de toda mi maldad</w:t>
      </w:r>
    </w:p>
    <w:p w14:paraId="623D87B9" w14:textId="72BFB72D" w:rsidR="009F2EDC" w:rsidRPr="009F2EDC" w:rsidRDefault="00EE54A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</w:pPr>
      <w:proofErr w:type="spellStart"/>
      <w:r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R</w:t>
      </w:r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indote</w:t>
      </w:r>
      <w:proofErr w:type="spellEnd"/>
      <w:r w:rsidR="009F2EDC"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 xml:space="preserve"> mi vida, hazla pues, Señor</w:t>
      </w:r>
    </w:p>
    <w:p w14:paraId="6D8CBB44" w14:textId="77777777" w:rsidR="009F2EDC" w:rsidRPr="009F2EDC" w:rsidRDefault="009F2EDC" w:rsidP="009F2EDC">
      <w:pPr>
        <w:shd w:val="clear" w:color="auto" w:fill="FFFFFF"/>
        <w:spacing w:line="259" w:lineRule="auto"/>
        <w:contextualSpacing/>
        <w:jc w:val="center"/>
        <w:rPr>
          <w:rFonts w:ascii="Calibri" w:eastAsia="Calibri" w:hAnsi="Calibri" w:cs="Calibri"/>
          <w:b/>
          <w:color w:val="222222"/>
          <w:sz w:val="26"/>
          <w:szCs w:val="26"/>
          <w:lang w:val="es-MX"/>
        </w:rPr>
      </w:pPr>
      <w:r w:rsidRPr="009F2EDC">
        <w:rPr>
          <w:rFonts w:ascii="Calibri" w:eastAsia="Calibri" w:hAnsi="Calibri" w:cs="Calibri"/>
          <w:b/>
          <w:color w:val="222222"/>
          <w:sz w:val="28"/>
          <w:szCs w:val="28"/>
          <w:lang w:val="es-MX"/>
        </w:rPr>
        <w:t>Tuya por la eternidad</w:t>
      </w:r>
    </w:p>
    <w:p w14:paraId="5457D5F7" w14:textId="77777777" w:rsidR="005C723B" w:rsidRPr="00A47D1B" w:rsidRDefault="005C723B" w:rsidP="005C723B">
      <w:pPr>
        <w:pStyle w:val="NoSpacing"/>
        <w:spacing w:before="120"/>
        <w:rPr>
          <w:rFonts w:cstheme="minorHAnsi"/>
          <w:b/>
          <w:color w:val="000000" w:themeColor="text1"/>
          <w:sz w:val="28"/>
          <w:szCs w:val="28"/>
          <w:highlight w:val="cyan"/>
          <w:u w:val="single"/>
        </w:rPr>
        <w:sectPr w:rsidR="005C723B" w:rsidRPr="00A47D1B" w:rsidSect="005C723B">
          <w:headerReference w:type="first" r:id="rId14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BD4C6E" w14:textId="1435C05E" w:rsidR="00442ABC" w:rsidRPr="00FF22A0" w:rsidRDefault="00442ABC" w:rsidP="009144C1">
      <w:pPr>
        <w:pStyle w:val="NoSpacing"/>
        <w:spacing w:before="24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FF22A0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SEGUNDA LECTURA: </w:t>
      </w:r>
      <w:proofErr w:type="gramStart"/>
      <w:r w:rsidR="00FF22A0" w:rsidRPr="00FF22A0">
        <w:rPr>
          <w:rFonts w:cstheme="minorHAnsi"/>
          <w:b/>
          <w:color w:val="000000" w:themeColor="text1"/>
          <w:sz w:val="28"/>
          <w:szCs w:val="28"/>
          <w:u w:val="single"/>
        </w:rPr>
        <w:t>Hebreos</w:t>
      </w:r>
      <w:proofErr w:type="gramEnd"/>
      <w:r w:rsidR="00FF22A0" w:rsidRPr="00FF22A0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5:5-10</w:t>
      </w:r>
    </w:p>
    <w:p w14:paraId="15BA1381" w14:textId="77777777" w:rsidR="0052596A" w:rsidRPr="0052596A" w:rsidRDefault="0052596A" w:rsidP="008E405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2596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Tampoco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Cristo se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glorificó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a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sí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mismo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haciéndose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sumo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sacerdote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sino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que Dios le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dijo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0A7AFB16" w14:textId="31B85555" w:rsidR="0052596A" w:rsidRPr="0052596A" w:rsidRDefault="0052596A" w:rsidP="008E405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«Tú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eres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mi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hijo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;</w:t>
      </w:r>
      <w:r w:rsidR="007F33D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hoy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mismo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he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engendrado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».</w:t>
      </w:r>
      <w:r w:rsidR="008E405E"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2596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Y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en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otro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pasaje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dice:</w:t>
      </w:r>
      <w:r w:rsidR="0071380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«Tú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eres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sacerdote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para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siempre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71380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según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el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orden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Melquisedec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».</w:t>
      </w:r>
      <w:r w:rsidR="008E405E"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2596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7 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En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los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días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su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vida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mortal, Jesús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ofreció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oraciones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y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súplicas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con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fuerte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clamor y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lágrimas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al que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podía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salvarlo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de la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muerte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, y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fue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escuchado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por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su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reverente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sumisión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. </w:t>
      </w:r>
      <w:r w:rsidRPr="0052596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8 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Aunque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era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Hijo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mediante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el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sufrimiento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aprendió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gram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obedecer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; </w:t>
      </w:r>
      <w:r w:rsidRPr="0052596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y,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consumada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su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perfección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llegó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a ser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autor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salvación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eterna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para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todos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los que le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obedecen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, </w:t>
      </w:r>
      <w:r w:rsidRPr="0052596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10 </w:t>
      </w:r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y Dios lo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nombró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sumo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sacerdote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según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el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orden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proofErr w:type="spellStart"/>
      <w:r w:rsidRPr="0052596A">
        <w:rPr>
          <w:rFonts w:asciiTheme="minorHAnsi" w:hAnsiTheme="minorHAnsi" w:cstheme="minorHAnsi"/>
          <w:color w:val="000000"/>
          <w:sz w:val="28"/>
          <w:szCs w:val="28"/>
        </w:rPr>
        <w:t>Melquisedec</w:t>
      </w:r>
      <w:proofErr w:type="spellEnd"/>
      <w:r w:rsidRPr="0052596A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ED088AC" w14:textId="5FD780EC" w:rsidR="00442ABC" w:rsidRPr="007F33DD" w:rsidRDefault="00442ABC" w:rsidP="009144C1">
      <w:pPr>
        <w:pStyle w:val="NoSpacing"/>
        <w:spacing w:before="24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F33DD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SANTO EVANGELIO: </w:t>
      </w:r>
      <w:r w:rsidR="00D3421B" w:rsidRPr="007F33DD">
        <w:rPr>
          <w:rFonts w:cstheme="minorHAnsi"/>
          <w:b/>
          <w:color w:val="000000" w:themeColor="text1"/>
          <w:sz w:val="28"/>
          <w:szCs w:val="28"/>
          <w:u w:val="single"/>
        </w:rPr>
        <w:t>Juan</w:t>
      </w:r>
      <w:r w:rsidR="00D4728D" w:rsidRPr="007F33DD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1518D2" w:rsidRPr="007F33DD">
        <w:rPr>
          <w:rFonts w:cstheme="minorHAnsi"/>
          <w:b/>
          <w:color w:val="000000" w:themeColor="text1"/>
          <w:sz w:val="28"/>
          <w:szCs w:val="28"/>
          <w:u w:val="single"/>
        </w:rPr>
        <w:t>12</w:t>
      </w:r>
      <w:r w:rsidR="00D4728D" w:rsidRPr="007F33DD"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  <w:r w:rsidR="001518D2" w:rsidRPr="007F33DD">
        <w:rPr>
          <w:rFonts w:cstheme="minorHAnsi"/>
          <w:b/>
          <w:color w:val="000000" w:themeColor="text1"/>
          <w:sz w:val="28"/>
          <w:szCs w:val="28"/>
          <w:u w:val="single"/>
        </w:rPr>
        <w:t>20</w:t>
      </w:r>
      <w:r w:rsidR="007F33DD" w:rsidRPr="007F33DD">
        <w:rPr>
          <w:rFonts w:cstheme="minorHAnsi"/>
          <w:b/>
          <w:color w:val="000000" w:themeColor="text1"/>
          <w:sz w:val="28"/>
          <w:szCs w:val="28"/>
          <w:u w:val="single"/>
        </w:rPr>
        <w:t>-</w:t>
      </w:r>
      <w:r w:rsidR="001518D2" w:rsidRPr="007F33DD">
        <w:rPr>
          <w:rFonts w:cstheme="minorHAnsi"/>
          <w:b/>
          <w:color w:val="000000" w:themeColor="text1"/>
          <w:sz w:val="28"/>
          <w:szCs w:val="28"/>
          <w:u w:val="single"/>
        </w:rPr>
        <w:t>33</w:t>
      </w:r>
    </w:p>
    <w:p w14:paraId="7BC4FA29" w14:textId="1C1D82C9" w:rsidR="00D8062C" w:rsidRPr="001518D2" w:rsidRDefault="00D8062C" w:rsidP="00D806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20 </w:t>
      </w:r>
      <w:proofErr w:type="gramStart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Entre</w:t>
      </w:r>
      <w:proofErr w:type="gramEnd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los que habían subido a adorar en la fiesta había algunos griegos. </w:t>
      </w: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21 </w:t>
      </w:r>
      <w:proofErr w:type="gramStart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Estos</w:t>
      </w:r>
      <w:proofErr w:type="gramEnd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se acercaron a Felipe, que era de Betsaida de Galilea, y le pidieron:</w:t>
      </w:r>
      <w:r w:rsidR="0071380C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—Señor, queremos ver a Jesús.</w:t>
      </w:r>
    </w:p>
    <w:p w14:paraId="4EBDE5DD" w14:textId="77777777" w:rsidR="00D8062C" w:rsidRPr="001518D2" w:rsidRDefault="00D8062C" w:rsidP="00D806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22 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Felipe fue a decírselo a Andrés, y ambos fueron a decírselo a Jesús.</w:t>
      </w:r>
    </w:p>
    <w:p w14:paraId="26D8FA25" w14:textId="2A0D6DED" w:rsidR="001518D2" w:rsidRPr="001518D2" w:rsidRDefault="00D8062C" w:rsidP="00D8062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—Ha llegado la hora de que el Hijo del hombre sea glorificado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 —les contestó Jesús—</w:t>
      </w:r>
      <w:r w:rsidR="001518D2"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</w:p>
    <w:p w14:paraId="2DCFC186" w14:textId="5D8A7158" w:rsidR="00D8062C" w:rsidRPr="001518D2" w:rsidRDefault="00D8062C" w:rsidP="00D806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24 </w:t>
      </w:r>
      <w:proofErr w:type="gramStart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Ciertamente</w:t>
      </w:r>
      <w:proofErr w:type="gramEnd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les aseguro que, si el grano de trigo no cae en tierra y muere, se queda solo. Pero, si muere, produce mucho fruto.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25 </w:t>
      </w:r>
      <w:proofErr w:type="gramStart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El</w:t>
      </w:r>
      <w:proofErr w:type="gramEnd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que se apega a su vida la pierde; en cambio, el que aborrece su vida en este mundo la conserva para la vida eterna.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26 </w:t>
      </w:r>
      <w:proofErr w:type="gramStart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Quien</w:t>
      </w:r>
      <w:proofErr w:type="gramEnd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quiera servirme debe seguirme; y donde yo esté, allí también estará mi siervo. A quien me sirva, mi Padre lo honrará.</w:t>
      </w:r>
      <w:r w:rsidR="0071380C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27 </w:t>
      </w:r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»Ahora</w:t>
      </w:r>
      <w:proofErr w:type="gramEnd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todo mi ser está angustiado, ¿y acaso voy a decir: “Padre, sálvame de esta hora difícil”? ¡Si precisamente para afrontarla he venido!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28 </w:t>
      </w:r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¡Padre, glorifica tu nombre!»</w:t>
      </w:r>
    </w:p>
    <w:p w14:paraId="163FF258" w14:textId="77777777" w:rsidR="00D8062C" w:rsidRPr="001518D2" w:rsidRDefault="00D8062C" w:rsidP="00D806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Se oyó entonces, desde el cielo, una voz que decía: «Ya lo he glorificado, y volveré a glorificarlo». </w:t>
      </w: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29 </w:t>
      </w:r>
      <w:proofErr w:type="gramStart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La</w:t>
      </w:r>
      <w:proofErr w:type="gramEnd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multitud que estaba allí, y que oyó la voz, decía que había sido un trueno; otros decían que un ángel le había hablado.</w:t>
      </w:r>
    </w:p>
    <w:p w14:paraId="2E40EA71" w14:textId="77777777" w:rsidR="00D8062C" w:rsidRPr="001518D2" w:rsidRDefault="00D8062C" w:rsidP="00D806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30 </w:t>
      </w:r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—Esa voz no vino por mí, sino por ustedes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 —dijo Jesús—. </w:t>
      </w: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31 </w:t>
      </w:r>
      <w:proofErr w:type="gramStart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El</w:t>
      </w:r>
      <w:proofErr w:type="gramEnd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juicio de este mundo ha llegado ya, y el príncipe de este mundo va a ser expulsado.</w:t>
      </w:r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32 </w:t>
      </w:r>
      <w:proofErr w:type="gramStart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>Pero</w:t>
      </w:r>
      <w:proofErr w:type="gramEnd"/>
      <w:r w:rsidRPr="001518D2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yo, cuando sea levantado de la tierra, atraeré a todos a mí mismo.</w:t>
      </w:r>
    </w:p>
    <w:p w14:paraId="0B6ECE0A" w14:textId="77777777" w:rsidR="00D8062C" w:rsidRPr="001518D2" w:rsidRDefault="00D8062C" w:rsidP="00D806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518D2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33 </w:t>
      </w:r>
      <w:proofErr w:type="gramStart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>Con</w:t>
      </w:r>
      <w:proofErr w:type="gramEnd"/>
      <w:r w:rsidRPr="001518D2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esto daba Jesús a entender de qué manera iba a morir.</w:t>
      </w:r>
    </w:p>
    <w:p w14:paraId="3E30115F" w14:textId="611458D9" w:rsidR="00FA28BE" w:rsidRPr="00A67262" w:rsidRDefault="005C6787" w:rsidP="00AA1751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A67262">
        <w:rPr>
          <w:rFonts w:cstheme="minorHAnsi"/>
          <w:b/>
          <w:color w:val="000000" w:themeColor="text1"/>
          <w:sz w:val="28"/>
          <w:szCs w:val="28"/>
          <w:u w:val="single"/>
        </w:rPr>
        <w:t>REFLEXION</w:t>
      </w:r>
    </w:p>
    <w:p w14:paraId="6F6BF86B" w14:textId="11343527" w:rsidR="00FA28BE" w:rsidRPr="002847BE" w:rsidRDefault="002847BE" w:rsidP="009144C1">
      <w:pPr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bookmarkStart w:id="0" w:name="_Hlk38054502"/>
      <w:r w:rsidRPr="002847BE">
        <w:rPr>
          <w:rFonts w:asciiTheme="minorHAnsi" w:hAnsiTheme="minorHAnsi" w:cstheme="minorHAnsi"/>
          <w:b/>
          <w:sz w:val="28"/>
          <w:szCs w:val="28"/>
          <w:lang w:val="es-MX"/>
        </w:rPr>
        <w:t>Como El Grano de Trigo</w:t>
      </w:r>
      <w:r w:rsidR="00D3421B" w:rsidRPr="002847BE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760B5F" w:rsidRPr="002847BE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A47D1B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A47D1B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F71BF0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Se como el grano de trigo que cae</w:t>
      </w:r>
    </w:p>
    <w:p w14:paraId="48F7A9B1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En tierra y desaparece…</w:t>
      </w:r>
    </w:p>
    <w:p w14:paraId="6035CD88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Y aunque te duela la muerte de hoy,</w:t>
      </w:r>
    </w:p>
    <w:p w14:paraId="0B1AB945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Mira la espiga que crece</w:t>
      </w:r>
    </w:p>
    <w:p w14:paraId="1B423DE5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</w:p>
    <w:p w14:paraId="574D4C03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Un trigal será mi iglesia</w:t>
      </w:r>
    </w:p>
    <w:p w14:paraId="4B69F66A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Que tomara mis entregas,</w:t>
      </w:r>
    </w:p>
    <w:p w14:paraId="3B1F2CDB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Fecundas en la sangre de aquel</w:t>
      </w:r>
    </w:p>
    <w:p w14:paraId="36089A10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Que dio su vida por ella</w:t>
      </w:r>
    </w:p>
    <w:p w14:paraId="030B1CC0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</w:p>
    <w:p w14:paraId="5C5AA96C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lastRenderedPageBreak/>
        <w:t>Ciudad nueva del amor</w:t>
      </w:r>
    </w:p>
    <w:p w14:paraId="1D226C81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Donde vivirá su pueblo</w:t>
      </w:r>
    </w:p>
    <w:p w14:paraId="4CA95A4B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Que de los brazos de su dueño nació</w:t>
      </w:r>
    </w:p>
    <w:p w14:paraId="17F9C963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Sostenido de un madero</w:t>
      </w:r>
    </w:p>
    <w:p w14:paraId="64AFA225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</w:p>
    <w:p w14:paraId="40EC54B6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Se como el grano de trigo que cae</w:t>
      </w:r>
    </w:p>
    <w:p w14:paraId="457A99D7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En tierra y desaparece…</w:t>
      </w:r>
    </w:p>
    <w:p w14:paraId="0B6CB123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Y aunque te duela la muerte de hoy,</w:t>
      </w:r>
    </w:p>
    <w:p w14:paraId="63D451FF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Mira la espiga que crece</w:t>
      </w:r>
    </w:p>
    <w:p w14:paraId="635A8C03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</w:p>
    <w:p w14:paraId="23BA29E8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Yo mi vida he de entregar</w:t>
      </w:r>
    </w:p>
    <w:p w14:paraId="37E66274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Para aumentar la cosecha</w:t>
      </w:r>
    </w:p>
    <w:p w14:paraId="1C5BC652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Que el sembrador al final buscara</w:t>
      </w:r>
    </w:p>
    <w:p w14:paraId="07D40AE3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Y dejara ser eterna</w:t>
      </w:r>
    </w:p>
    <w:p w14:paraId="6CB26ACC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</w:p>
    <w:p w14:paraId="13B80721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Un día al padre, volveré</w:t>
      </w:r>
    </w:p>
    <w:p w14:paraId="15F62993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A descubrir el secreto</w:t>
      </w:r>
    </w:p>
    <w:p w14:paraId="1FA5A2CD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De la semilla de trigo que fiel</w:t>
      </w:r>
    </w:p>
    <w:p w14:paraId="3063675E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  <w:r w:rsidRPr="004900E7">
        <w:rPr>
          <w:rFonts w:ascii="Calibri" w:eastAsia="Calibri" w:hAnsi="Calibri"/>
          <w:sz w:val="28"/>
          <w:szCs w:val="28"/>
          <w:lang w:val="es-ES"/>
        </w:rPr>
        <w:t>Guardo su herencia en el cielo</w:t>
      </w:r>
    </w:p>
    <w:p w14:paraId="70815344" w14:textId="77777777" w:rsidR="004900E7" w:rsidRPr="004900E7" w:rsidRDefault="004900E7" w:rsidP="00A101F3">
      <w:pPr>
        <w:ind w:left="288"/>
        <w:rPr>
          <w:rFonts w:ascii="Calibri" w:eastAsia="Calibri" w:hAnsi="Calibri"/>
          <w:sz w:val="28"/>
          <w:szCs w:val="28"/>
          <w:lang w:val="es-ES"/>
        </w:rPr>
      </w:pPr>
    </w:p>
    <w:p w14:paraId="2C645AE7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Se como el grano de trigo que cae</w:t>
      </w:r>
    </w:p>
    <w:p w14:paraId="21002BDB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En tierra y desaparece…</w:t>
      </w:r>
    </w:p>
    <w:p w14:paraId="1E9F4588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Y aunque te duela la muerte de hoy,</w:t>
      </w:r>
    </w:p>
    <w:p w14:paraId="5F3B2522" w14:textId="77777777" w:rsidR="004900E7" w:rsidRPr="004900E7" w:rsidRDefault="004900E7" w:rsidP="00A101F3">
      <w:pPr>
        <w:ind w:left="288"/>
        <w:rPr>
          <w:rFonts w:ascii="Calibri" w:eastAsia="Calibri" w:hAnsi="Calibri"/>
          <w:b/>
          <w:sz w:val="28"/>
          <w:szCs w:val="28"/>
          <w:lang w:val="es-ES"/>
        </w:rPr>
      </w:pPr>
      <w:r w:rsidRPr="004900E7">
        <w:rPr>
          <w:rFonts w:ascii="Calibri" w:eastAsia="Calibri" w:hAnsi="Calibri"/>
          <w:b/>
          <w:sz w:val="28"/>
          <w:szCs w:val="28"/>
          <w:lang w:val="es-ES"/>
        </w:rPr>
        <w:t>Mira la espiga que crece</w:t>
      </w:r>
    </w:p>
    <w:p w14:paraId="4CE028DA" w14:textId="2C07CD01" w:rsidR="005C723B" w:rsidRPr="00A47D1B" w:rsidRDefault="005C723B" w:rsidP="005C723B">
      <w:pPr>
        <w:shd w:val="clear" w:color="auto" w:fill="FFFFFF"/>
        <w:ind w:left="288"/>
        <w:contextualSpacing/>
        <w:jc w:val="center"/>
        <w:rPr>
          <w:rFonts w:asciiTheme="minorHAnsi" w:hAnsiTheme="minorHAnsi" w:cstheme="minorHAnsi"/>
          <w:color w:val="222222"/>
          <w:sz w:val="28"/>
          <w:szCs w:val="28"/>
          <w:highlight w:val="cyan"/>
          <w:lang w:val="es-MX"/>
        </w:rPr>
        <w:sectPr w:rsidR="005C723B" w:rsidRPr="00A47D1B" w:rsidSect="000375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110BCD" w14:textId="3B2900B0" w:rsidR="00947741" w:rsidRPr="00C563A7" w:rsidRDefault="005C6787" w:rsidP="009144C1">
      <w:pPr>
        <w:spacing w:before="24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C563A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Intercesión</w:t>
      </w:r>
      <w:r w:rsidR="00E74088" w:rsidRPr="00C563A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 w:rsidRPr="00C563A7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53B37042" w14:textId="125D350A" w:rsidR="004E311F" w:rsidRPr="00C563A7" w:rsidRDefault="007865A0" w:rsidP="007865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</w:pPr>
      <w:r w:rsidRPr="00C563A7"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  <w:t>Confiando en las promesas de Dios, oramos con valentía por la iglesia, el mundo y todos los necesitados.</w:t>
      </w:r>
    </w:p>
    <w:p w14:paraId="4C8098DC" w14:textId="77777777" w:rsidR="008252F6" w:rsidRPr="00C563A7" w:rsidRDefault="008252F6" w:rsidP="009144C1">
      <w:pPr>
        <w:pStyle w:val="NoSpacing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C563A7">
        <w:rPr>
          <w:rFonts w:cstheme="minorHAnsi"/>
          <w:b/>
          <w:color w:val="000000" w:themeColor="text1"/>
          <w:sz w:val="28"/>
          <w:szCs w:val="28"/>
          <w:u w:val="single"/>
        </w:rPr>
        <w:t>Canto de Oración:</w:t>
      </w:r>
    </w:p>
    <w:p w14:paraId="7C751F7D" w14:textId="77777777" w:rsidR="008252F6" w:rsidRPr="00C71361" w:rsidRDefault="008252F6" w:rsidP="00173543">
      <w:pPr>
        <w:spacing w:after="12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C71361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36B85394" w14:textId="4A72B5EB" w:rsidR="00B001F5" w:rsidRPr="00E44317" w:rsidRDefault="00F273E6" w:rsidP="00B001F5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E4431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Nos lavas </w:t>
      </w:r>
      <w:r w:rsidR="00D535D0" w:rsidRPr="00E44317">
        <w:rPr>
          <w:rFonts w:asciiTheme="minorHAnsi" w:hAnsiTheme="minorHAnsi"/>
          <w:color w:val="000000" w:themeColor="text1"/>
          <w:sz w:val="28"/>
          <w:szCs w:val="28"/>
          <w:lang w:val="es-ES"/>
        </w:rPr>
        <w:t>una y otra vez</w:t>
      </w:r>
      <w:r w:rsidRPr="00E4431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y no recuerdas más nuestro pecado. Haz de tu iglesia una comunidad de perdón en todo el mundo. Dale a tu pueblo valor para perdonar; a través de ellos mostrar al mundo nuevas posibilidades. Bendice los ministerios de arrepentimiento y reconciliación.</w:t>
      </w:r>
      <w:r w:rsidR="00E6365F" w:rsidRPr="00E44317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B001F5" w:rsidRPr="00E44317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586B1CEC" w14:textId="77777777" w:rsidR="00B001F5" w:rsidRPr="00E44317" w:rsidRDefault="00B001F5" w:rsidP="00B001F5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E44317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2E6F9665" w14:textId="0C2A2AF5" w:rsidR="00B001F5" w:rsidRPr="00572229" w:rsidRDefault="00564DF2" w:rsidP="00B001F5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Tú llenas la tierra —desde los diminutos granos de trigo hasta el poderoso trueno— con tu presencia, y nos llamas atender tu voluntad para toda la creación. Concede un </w:t>
      </w:r>
      <w:r w:rsidR="00153004"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>clima</w:t>
      </w:r>
      <w:r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que prepare</w:t>
      </w:r>
      <w:r w:rsidR="00153004"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la</w:t>
      </w:r>
      <w:r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C1028F"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tierra </w:t>
      </w:r>
      <w:r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>para las semillas; protege a todos de tormentas violentas, inundaciones e incendios forestales</w:t>
      </w:r>
      <w:r w:rsidR="00616992"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. </w:t>
      </w:r>
      <w:r w:rsidR="00B001F5" w:rsidRPr="00572229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09E97849" w14:textId="77777777" w:rsidR="00B001F5" w:rsidRPr="00572229" w:rsidRDefault="00B001F5" w:rsidP="00B001F5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572229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02EAC121" w14:textId="6063B278" w:rsidR="00BC1D43" w:rsidRPr="00244915" w:rsidRDefault="00EE5758" w:rsidP="00BC1D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>Prometes escribir tu ley en nuestros corazones. Guí</w:t>
      </w:r>
      <w:r w:rsidR="00572229"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 los ciudadanos de todo el mundo para formar comunidades que reflejen </w:t>
      </w:r>
      <w:r w:rsidR="008F3274"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>t</w:t>
      </w:r>
      <w:r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>u misericordia, justicia y paz, y brínd</w:t>
      </w:r>
      <w:r w:rsidR="008F3274"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>les creatividad para trabajar por el bienestar de todos.</w:t>
      </w:r>
      <w:r w:rsidR="00C906EB"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BC1D43" w:rsidRPr="00244915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02FFD234" w14:textId="77777777" w:rsidR="00BC1D43" w:rsidRPr="00244915" w:rsidRDefault="00BC1D43" w:rsidP="00BC1D43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244915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62C20B58" w14:textId="2E8D7356" w:rsidR="00BC1D43" w:rsidRPr="007A5F9E" w:rsidRDefault="00773F26" w:rsidP="00773F26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7A5F9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Tú nos sostienes con tu generoso Espíritu. Restaura la alegría de todos los que necesitan conocer tu presencia: los que están solos o se sienten imperdonables, los que necesitan sanación de la mente o el cuerpo, los que están muriendo y todos los </w:t>
      </w:r>
      <w:r w:rsidR="007E0CE7">
        <w:rPr>
          <w:rFonts w:asciiTheme="minorHAnsi" w:hAnsiTheme="minorHAnsi"/>
          <w:color w:val="000000" w:themeColor="text1"/>
          <w:sz w:val="28"/>
          <w:szCs w:val="28"/>
          <w:lang w:val="es-ES"/>
        </w:rPr>
        <w:t>afligidos</w:t>
      </w:r>
      <w:r w:rsidR="00BC31B8" w:rsidRPr="007A5F9E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  <w:r w:rsidR="00275C43" w:rsidRPr="007A5F9E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BC1D43" w:rsidRPr="007A5F9E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493A14CC" w14:textId="77777777" w:rsidR="00BC1D43" w:rsidRPr="007A5F9E" w:rsidRDefault="00BC1D43" w:rsidP="00037509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7A5F9E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365978E8" w14:textId="6843BF07" w:rsidR="00BC1D43" w:rsidRPr="00BA69BF" w:rsidRDefault="006E41BA" w:rsidP="00BC1D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BA69BF">
        <w:rPr>
          <w:rFonts w:asciiTheme="minorHAnsi" w:hAnsiTheme="minorHAnsi"/>
          <w:color w:val="000000" w:themeColor="text1"/>
          <w:sz w:val="28"/>
          <w:szCs w:val="28"/>
          <w:lang w:val="es-ES"/>
        </w:rPr>
        <w:lastRenderedPageBreak/>
        <w:t>Jesús nos llama a seguirlo en vida y muerte. Capacit</w:t>
      </w:r>
      <w:r w:rsidR="0067225C" w:rsidRPr="00BA69BF">
        <w:rPr>
          <w:rFonts w:asciiTheme="minorHAnsi" w:hAnsiTheme="minorHAnsi"/>
          <w:color w:val="000000" w:themeColor="text1"/>
          <w:sz w:val="28"/>
          <w:szCs w:val="28"/>
          <w:lang w:val="es-ES"/>
        </w:rPr>
        <w:t>a</w:t>
      </w:r>
      <w:r w:rsidRPr="00BA69BF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a esta congregación en el discipulado. Equipa los niños y maestros en los ministerios de escuela dominical, confirmación y aprendizaje. Danos tu verdad y sabiduría y enséñanos a seguir a Jesús</w:t>
      </w:r>
      <w:r w:rsidR="00674FF2" w:rsidRPr="00BA69BF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. </w:t>
      </w:r>
      <w:r w:rsidR="00BC1D43" w:rsidRPr="00BA69BF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21804017" w14:textId="77777777" w:rsidR="00BC1D43" w:rsidRPr="00BA69BF" w:rsidRDefault="00BC1D43" w:rsidP="00BC1D43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BA69BF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1229F1AD" w14:textId="0571E100" w:rsidR="00BC1D43" w:rsidRPr="001B3F8C" w:rsidRDefault="00900C84" w:rsidP="00900C84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bookmarkStart w:id="1" w:name="_GoBack"/>
      <w:bookmarkEnd w:id="1"/>
      <w:r w:rsidRPr="001B3F8C">
        <w:rPr>
          <w:rFonts w:asciiTheme="minorHAnsi" w:hAnsiTheme="minorHAnsi"/>
          <w:color w:val="000000" w:themeColor="text1"/>
          <w:sz w:val="28"/>
          <w:szCs w:val="28"/>
          <w:lang w:val="es-ES"/>
        </w:rPr>
        <w:t>En la cruz de Cristo, tu nombre es glorificado. Te alabamos por aquellos que nos han dado palabras para adorarte. Con todos los que han muerto en Cristo, tráenos a la vida eterna</w:t>
      </w:r>
      <w:r w:rsidR="00441F19" w:rsidRPr="001B3F8C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  <w:r w:rsidR="00AD7C4C" w:rsidRPr="001B3F8C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  <w:r w:rsidR="00BC1D43" w:rsidRPr="001B3F8C">
        <w:rPr>
          <w:rFonts w:asciiTheme="minorHAnsi" w:hAnsiTheme="minorHAnsi"/>
          <w:color w:val="000000" w:themeColor="text1"/>
          <w:sz w:val="28"/>
          <w:szCs w:val="28"/>
          <w:lang w:val="es-ES"/>
        </w:rPr>
        <w:t>Señor en tu misericordia.</w:t>
      </w:r>
    </w:p>
    <w:p w14:paraId="6E292D2C" w14:textId="77777777" w:rsidR="00BC1D43" w:rsidRPr="001B3F8C" w:rsidRDefault="00BC1D43" w:rsidP="00BC1D43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B3F8C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Escucha nuestra oración.</w:t>
      </w:r>
    </w:p>
    <w:p w14:paraId="06E9DC02" w14:textId="502763BC" w:rsidR="00E84F6E" w:rsidRPr="00BC1D43" w:rsidRDefault="00275C43" w:rsidP="00705BFA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AE587B">
        <w:rPr>
          <w:rFonts w:asciiTheme="minorHAnsi" w:hAnsiTheme="minorHAnsi"/>
          <w:color w:val="000000" w:themeColor="text1"/>
          <w:sz w:val="28"/>
          <w:szCs w:val="28"/>
          <w:lang w:val="es-ES"/>
        </w:rPr>
        <w:t>Nos encomendamos nosotros mismos y todas nuestras oraciones a ti, oh Dios fiel, por Jesucristo nuestro Señor.</w:t>
      </w:r>
      <w:r w:rsidR="00E84F6E" w:rsidRPr="00AE587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737AD2B" w14:textId="31A1CB57" w:rsidR="008F27CE" w:rsidRPr="005A6FAA" w:rsidRDefault="008F27CE" w:rsidP="00BF6885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2DFB3911" w14:textId="77777777" w:rsidR="008F27CE" w:rsidRPr="005A6FAA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Nuestro Señor sea con todos ustedes. </w:t>
      </w:r>
      <w:r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18EAC167" w14:textId="2DFC1262" w:rsidR="009E6B32" w:rsidRPr="005A6FAA" w:rsidRDefault="00947741" w:rsidP="00BF6885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5A6FAA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5A6FAA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26FACCF7" w14:textId="77777777" w:rsidR="00CE2B4F" w:rsidRPr="0021472C" w:rsidRDefault="00CE2B4F" w:rsidP="00BF6885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Canto de Ofrenda</w:t>
      </w:r>
    </w:p>
    <w:p w14:paraId="7E95F299" w14:textId="77777777" w:rsidR="00CE2B4F" w:rsidRPr="0021472C" w:rsidRDefault="00CE2B4F" w:rsidP="00CE2B4F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sectPr w:rsidR="00CE2B4F" w:rsidRPr="0021472C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88D3B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712FD2BF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vino y pan Señor</w:t>
      </w:r>
    </w:p>
    <w:p w14:paraId="52B4E877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 es mi trabajo</w:t>
      </w:r>
    </w:p>
    <w:p w14:paraId="0146F979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corazón mi alma</w:t>
      </w:r>
    </w:p>
    <w:p w14:paraId="1ADD3B13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cuerpo y mi razón</w:t>
      </w:r>
    </w:p>
    <w:p w14:paraId="34301083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El esfuerzo de mi caminar</w:t>
      </w:r>
    </w:p>
    <w:p w14:paraId="32F630F1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29C06A5A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Esto que te doy </w:t>
      </w:r>
    </w:p>
    <w:p w14:paraId="55BCC3E4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Mi vida es Señor</w:t>
      </w:r>
    </w:p>
    <w:p w14:paraId="45B3E512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amor, también es mi dolor</w:t>
      </w:r>
    </w:p>
    <w:p w14:paraId="2167C09A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ilusión mis sueños</w:t>
      </w:r>
    </w:p>
    <w:p w14:paraId="24549E5A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mi gozo y mi llorar</w:t>
      </w:r>
    </w:p>
    <w:p w14:paraId="5D4BA455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Es mi canto y mi oración </w:t>
      </w:r>
    </w:p>
    <w:p w14:paraId="39EC2F37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34DC1EC2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Toma mi vida</w:t>
      </w:r>
    </w:p>
    <w:p w14:paraId="7B94C0C7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Ponla en tu corazón</w:t>
      </w:r>
    </w:p>
    <w:p w14:paraId="14B49D5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Dame tu mano</w:t>
      </w:r>
    </w:p>
    <w:p w14:paraId="7005B10E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llevame</w:t>
      </w:r>
    </w:p>
    <w:p w14:paraId="25664FB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Cambia mi pan en tu carne</w:t>
      </w:r>
    </w:p>
    <w:p w14:paraId="610DBDA1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mi vino en tu sangre</w:t>
      </w:r>
    </w:p>
    <w:p w14:paraId="6730BDA0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a mi señor: Renuévame</w:t>
      </w:r>
    </w:p>
    <w:p w14:paraId="53E791CB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Limpiame y salvame</w:t>
      </w:r>
    </w:p>
    <w:p w14:paraId="75D0FD72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6D980369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Esto que te doy</w:t>
      </w:r>
    </w:p>
    <w:p w14:paraId="7BC7BCDD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No solo yo Señor </w:t>
      </w:r>
    </w:p>
    <w:p w14:paraId="38A575E1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Esta voz también es mi hermano</w:t>
      </w:r>
    </w:p>
    <w:p w14:paraId="3EA7FB80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la unión la paz y orden</w:t>
      </w:r>
    </w:p>
    <w:p w14:paraId="4D683145" w14:textId="77777777" w:rsidR="00CE2B4F" w:rsidRPr="0021472C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La armonía y felicidad</w:t>
      </w:r>
    </w:p>
    <w:p w14:paraId="313700C1" w14:textId="77777777" w:rsidR="00CE2B4F" w:rsidRDefault="00CE2B4F" w:rsidP="00CE2B4F">
      <w:pPr>
        <w:ind w:left="288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1472C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Es un canto de comunidad.</w:t>
      </w:r>
    </w:p>
    <w:p w14:paraId="6A01E7DF" w14:textId="77777777" w:rsidR="00CE2B4F" w:rsidRDefault="00CE2B4F" w:rsidP="00335752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sectPr w:rsidR="00CE2B4F" w:rsidSect="005C7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082A11" w14:textId="469B0AFC" w:rsidR="00A152DB" w:rsidRPr="005A6FAA" w:rsidRDefault="00947741" w:rsidP="00BF6885">
      <w:pPr>
        <w:spacing w:before="24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5A6FAA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5A6FAA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09618896" w:rsidR="0014095E" w:rsidRPr="005A6FAA" w:rsidRDefault="003F57D5" w:rsidP="00BF6885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5A6FAA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5A6FAA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5A6F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5A6F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48F83443" w:rsidR="009E6B32" w:rsidRPr="005A6FAA" w:rsidRDefault="009E6B32" w:rsidP="00B7666E">
      <w:pPr>
        <w:spacing w:before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 xml:space="preserve">Padre </w:t>
      </w:r>
      <w:r w:rsidR="001B748C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5A6FAA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5A6FAA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5A6FAA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5A6FAA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5A6FA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2847BE" w:rsidRDefault="00FF3C73" w:rsidP="00B7666E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2847B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2847B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2847B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2847B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363575C2" w14:textId="77777777" w:rsidR="007865A0" w:rsidRPr="002847BE" w:rsidRDefault="00021066" w:rsidP="00D31F57">
      <w:pPr>
        <w:ind w:left="180" w:hanging="180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</w:t>
      </w:r>
      <w:r w:rsidR="00D31F57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Eres lo que Dios te </w:t>
      </w:r>
      <w:r w:rsidR="007865A0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creo para</w:t>
      </w:r>
      <w:r w:rsidR="00D31F57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ser: creado en Cristo Jesús para buenas obras, elegido </w:t>
      </w:r>
      <w:r w:rsidR="007865A0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</w:p>
    <w:p w14:paraId="52D44115" w14:textId="59E63B32" w:rsidR="00D31F57" w:rsidRPr="002847BE" w:rsidRDefault="007865A0" w:rsidP="00D31F57">
      <w:pPr>
        <w:ind w:left="180" w:hanging="180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</w:t>
      </w:r>
      <w:r w:rsidR="00D31F57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santo y  amado, liberado para servir al prójimo. Dios te bendiga </w:t>
      </w:r>
      <w:r w:rsidR="00D31F57" w:rsidRPr="002847BE">
        <w:rPr>
          <w:rFonts w:ascii="Segoe UI Symbol" w:hAnsi="Segoe UI Symbol" w:cs="Segoe UI Symbol"/>
          <w:bCs/>
          <w:color w:val="FF0000"/>
          <w:sz w:val="28"/>
          <w:szCs w:val="28"/>
          <w:lang w:val="es-ES"/>
        </w:rPr>
        <w:t>☩</w:t>
      </w:r>
      <w:r w:rsidR="00D31F57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para que seas una  </w:t>
      </w:r>
    </w:p>
    <w:p w14:paraId="3EE77618" w14:textId="4DE23240" w:rsidR="00021066" w:rsidRPr="002847BE" w:rsidRDefault="00D31F57" w:rsidP="00D31F57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   bendición, en el nombre de la santa </w:t>
      </w:r>
      <w:r w:rsidR="007865A0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y vivificante </w:t>
      </w:r>
      <w:r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Trinidad</w:t>
      </w:r>
      <w:r w:rsidR="00021066" w:rsidRPr="002847BE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.</w:t>
      </w:r>
      <w:r w:rsidR="00021066" w:rsidRPr="002847B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29516BA" w14:textId="5644F9E0" w:rsidR="008B19CE" w:rsidRPr="006F3B14" w:rsidRDefault="006F3B14" w:rsidP="00B7666E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sectPr w:rsidR="008B19CE" w:rsidRPr="006F3B14" w:rsidSect="005C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57051448"/>
      <w:r w:rsidRPr="006F3B1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Vayamos</w:t>
      </w:r>
      <w:r w:rsidR="001C3444" w:rsidRPr="006F3B1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6F3B1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-</w:t>
      </w:r>
      <w:r w:rsidR="00102B2C" w:rsidRPr="006F3B1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6F3B1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Canto de Despedida </w:t>
      </w:r>
    </w:p>
    <w:bookmarkEnd w:id="2"/>
    <w:p w14:paraId="1DD5F844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Vayamos a compartir</w:t>
      </w:r>
    </w:p>
    <w:p w14:paraId="34A2035F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 que hoy hemos recibido</w:t>
      </w:r>
    </w:p>
    <w:p w14:paraId="466835F8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Los dones y bendiciones</w:t>
      </w:r>
    </w:p>
    <w:p w14:paraId="26EB387F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Que el Señor nos concedió</w:t>
      </w:r>
    </w:p>
    <w:p w14:paraId="28E32BF7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2E1A75AD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El don de Su palabra</w:t>
      </w:r>
    </w:p>
    <w:p w14:paraId="48214A9C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Que alimenta nuestra alma</w:t>
      </w:r>
    </w:p>
    <w:p w14:paraId="40381791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Nos </w:t>
      </w:r>
      <w:proofErr w:type="spellStart"/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guia</w:t>
      </w:r>
      <w:proofErr w:type="spellEnd"/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y nos instruye</w:t>
      </w:r>
    </w:p>
    <w:p w14:paraId="42ECE7CC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Fortalece nuestra fe</w:t>
      </w:r>
    </w:p>
    <w:p w14:paraId="158559F3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37D874C7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Vayamos a compartir</w:t>
      </w:r>
    </w:p>
    <w:p w14:paraId="0604C44C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 que hoy hemos recibido</w:t>
      </w:r>
    </w:p>
    <w:p w14:paraId="7FEB4E74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Los dones y bendiciones</w:t>
      </w:r>
    </w:p>
    <w:p w14:paraId="012DB6D9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Que el Señor nos concedió</w:t>
      </w:r>
    </w:p>
    <w:p w14:paraId="51CC5C4D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27FDDC07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Su cuerpo y su sangre</w:t>
      </w:r>
    </w:p>
    <w:p w14:paraId="50EEC69E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Que nos dan la vida eterna</w:t>
      </w:r>
    </w:p>
    <w:p w14:paraId="73467F93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Nos unen como hermanos</w:t>
      </w:r>
    </w:p>
    <w:p w14:paraId="729924FB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En la fe y en el amor</w:t>
      </w:r>
    </w:p>
    <w:p w14:paraId="782CB7AD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668F69D9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Vayamos a compartir</w:t>
      </w:r>
    </w:p>
    <w:p w14:paraId="26DC895E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 que hoy hemos recibido</w:t>
      </w:r>
    </w:p>
    <w:p w14:paraId="758EA553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Los dones y bendiciones</w:t>
      </w:r>
    </w:p>
    <w:p w14:paraId="7C695A9C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Que el Señor nos concedió</w:t>
      </w:r>
    </w:p>
    <w:p w14:paraId="70C5FD71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7698D21B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Cristo nos envía</w:t>
      </w:r>
    </w:p>
    <w:p w14:paraId="5FC151F7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A compartir lo que nos da</w:t>
      </w:r>
    </w:p>
    <w:p w14:paraId="167249D3" w14:textId="77777777" w:rsidR="00F15F48" w:rsidRPr="00EE1F8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A dar buen testimonio</w:t>
      </w:r>
    </w:p>
    <w:p w14:paraId="3986D601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EE1F88">
        <w:rPr>
          <w:rFonts w:asciiTheme="minorHAnsi" w:hAnsiTheme="minorHAnsi" w:cstheme="minorHAnsi"/>
          <w:bCs/>
          <w:sz w:val="28"/>
          <w:szCs w:val="28"/>
          <w:lang w:eastAsia="en-US"/>
        </w:rPr>
        <w:t>De amor a los demás</w:t>
      </w:r>
    </w:p>
    <w:p w14:paraId="04CCC09B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3E059E6D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Vayamos a compartir</w:t>
      </w:r>
    </w:p>
    <w:p w14:paraId="789B8433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 que hoy hemos recibido</w:t>
      </w:r>
    </w:p>
    <w:p w14:paraId="012B991C" w14:textId="77777777" w:rsidR="00F15F48" w:rsidRPr="00F15F48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Los dones y bendiciones</w:t>
      </w:r>
    </w:p>
    <w:p w14:paraId="7FE13AAA" w14:textId="009D6EF7" w:rsidR="0021472C" w:rsidRPr="00A47D1B" w:rsidRDefault="00F15F48" w:rsidP="00F15F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highlight w:val="cyan"/>
          <w:lang w:val="es-ES"/>
        </w:rPr>
      </w:pPr>
      <w:r w:rsidRPr="00F15F48">
        <w:rPr>
          <w:rFonts w:asciiTheme="minorHAnsi" w:hAnsiTheme="minorHAnsi" w:cstheme="minorHAnsi"/>
          <w:b/>
          <w:sz w:val="28"/>
          <w:szCs w:val="28"/>
          <w:lang w:eastAsia="en-US"/>
        </w:rPr>
        <w:t>Que el Señor nos concedió</w:t>
      </w:r>
    </w:p>
    <w:p w14:paraId="01B9895C" w14:textId="77777777" w:rsidR="00EE1F88" w:rsidRDefault="00EE1F88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  <w:sectPr w:rsidR="00EE1F88" w:rsidSect="00EE1F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3BFAEB" w14:textId="77777777" w:rsidR="00EE1F88" w:rsidRDefault="00EE1F88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</w:p>
    <w:p w14:paraId="6CE813D6" w14:textId="45D735E9" w:rsidR="0021472C" w:rsidRPr="006F3B14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  <w:r w:rsidRPr="006F3B14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L: </w:t>
      </w:r>
      <w:proofErr w:type="gramStart"/>
      <w:r w:rsidRPr="006F3B14">
        <w:rPr>
          <w:rFonts w:asciiTheme="minorHAnsi" w:hAnsiTheme="minorHAnsi" w:cstheme="minorHAnsi"/>
          <w:color w:val="333333"/>
          <w:sz w:val="28"/>
          <w:szCs w:val="28"/>
          <w:lang w:val="es-ES"/>
        </w:rPr>
        <w:t>Vaya  en</w:t>
      </w:r>
      <w:proofErr w:type="gramEnd"/>
      <w:r w:rsidRPr="006F3B14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 paz. Comparta las Buenas Nuevas.</w:t>
      </w:r>
    </w:p>
    <w:p w14:paraId="4E282C3A" w14:textId="2F6FBE66" w:rsidR="0021472C" w:rsidRPr="006F3B14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lang w:val="es-ES"/>
        </w:rPr>
        <w:sectPr w:rsidR="0021472C" w:rsidRPr="006F3B14" w:rsidSect="00285D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479FC" w14:textId="2BB4359F" w:rsidR="001473ED" w:rsidRPr="0021472C" w:rsidRDefault="0021472C" w:rsidP="00F256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  <w:lang w:val="es-ES"/>
        </w:rPr>
      </w:pPr>
      <w:r w:rsidRPr="006F3B14">
        <w:rPr>
          <w:rFonts w:asciiTheme="minorHAnsi" w:hAnsiTheme="minorHAnsi" w:cstheme="minorHAnsi"/>
          <w:b/>
          <w:color w:val="333333"/>
          <w:sz w:val="28"/>
          <w:szCs w:val="28"/>
          <w:lang w:val="es-ES"/>
        </w:rPr>
        <w:t>C: Gracias sea a Dios.</w:t>
      </w:r>
    </w:p>
    <w:sectPr w:rsidR="001473ED" w:rsidRPr="0021472C" w:rsidSect="00285D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95F6" w14:textId="77777777" w:rsidR="00930A00" w:rsidRDefault="00930A00" w:rsidP="009A3A34">
      <w:r>
        <w:separator/>
      </w:r>
    </w:p>
  </w:endnote>
  <w:endnote w:type="continuationSeparator" w:id="0">
    <w:p w14:paraId="0481D032" w14:textId="77777777" w:rsidR="00930A00" w:rsidRDefault="00930A00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9352" w14:textId="77777777" w:rsidR="00930A00" w:rsidRDefault="00930A00" w:rsidP="009A3A34">
      <w:r>
        <w:separator/>
      </w:r>
    </w:p>
  </w:footnote>
  <w:footnote w:type="continuationSeparator" w:id="0">
    <w:p w14:paraId="2C991752" w14:textId="77777777" w:rsidR="00930A00" w:rsidRDefault="00930A00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B45932">
      <w:rPr>
        <w:rFonts w:cs="Tahoma"/>
        <w:b/>
        <w:color w:val="000000" w:themeColor="text1"/>
        <w:sz w:val="28"/>
        <w:szCs w:val="28"/>
      </w:rPr>
      <w:t xml:space="preserve">Noviembre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066"/>
    <w:rsid w:val="00021839"/>
    <w:rsid w:val="000225E5"/>
    <w:rsid w:val="000231F9"/>
    <w:rsid w:val="000235B1"/>
    <w:rsid w:val="0002468D"/>
    <w:rsid w:val="00027D57"/>
    <w:rsid w:val="0003426A"/>
    <w:rsid w:val="0003505B"/>
    <w:rsid w:val="000358D4"/>
    <w:rsid w:val="00037509"/>
    <w:rsid w:val="00037A19"/>
    <w:rsid w:val="00037A9B"/>
    <w:rsid w:val="00042817"/>
    <w:rsid w:val="00042F2C"/>
    <w:rsid w:val="00051183"/>
    <w:rsid w:val="00057C89"/>
    <w:rsid w:val="00070724"/>
    <w:rsid w:val="000708C1"/>
    <w:rsid w:val="00071B5A"/>
    <w:rsid w:val="000722E5"/>
    <w:rsid w:val="00074358"/>
    <w:rsid w:val="00074B2A"/>
    <w:rsid w:val="00080458"/>
    <w:rsid w:val="00081C20"/>
    <w:rsid w:val="000832F4"/>
    <w:rsid w:val="0008563C"/>
    <w:rsid w:val="00086DBE"/>
    <w:rsid w:val="00094133"/>
    <w:rsid w:val="0009637E"/>
    <w:rsid w:val="000A12E6"/>
    <w:rsid w:val="000A254B"/>
    <w:rsid w:val="000A2FB6"/>
    <w:rsid w:val="000A443D"/>
    <w:rsid w:val="000A4539"/>
    <w:rsid w:val="000A6536"/>
    <w:rsid w:val="000B04C9"/>
    <w:rsid w:val="000B101E"/>
    <w:rsid w:val="000B1F10"/>
    <w:rsid w:val="000B2EBE"/>
    <w:rsid w:val="000B368B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32B8"/>
    <w:rsid w:val="000E41CB"/>
    <w:rsid w:val="000F071B"/>
    <w:rsid w:val="000F3A2B"/>
    <w:rsid w:val="000F5D27"/>
    <w:rsid w:val="001002D4"/>
    <w:rsid w:val="00102B2C"/>
    <w:rsid w:val="00103CBD"/>
    <w:rsid w:val="00103D6D"/>
    <w:rsid w:val="00104232"/>
    <w:rsid w:val="001069FC"/>
    <w:rsid w:val="00107107"/>
    <w:rsid w:val="00107ED9"/>
    <w:rsid w:val="001101A3"/>
    <w:rsid w:val="001107C0"/>
    <w:rsid w:val="00110A4D"/>
    <w:rsid w:val="00112CD9"/>
    <w:rsid w:val="00112F50"/>
    <w:rsid w:val="001151E5"/>
    <w:rsid w:val="00120C72"/>
    <w:rsid w:val="00121884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210D"/>
    <w:rsid w:val="001427F3"/>
    <w:rsid w:val="00143C93"/>
    <w:rsid w:val="0014574E"/>
    <w:rsid w:val="001473ED"/>
    <w:rsid w:val="00147DB2"/>
    <w:rsid w:val="001518D2"/>
    <w:rsid w:val="001525B4"/>
    <w:rsid w:val="00153004"/>
    <w:rsid w:val="001549FB"/>
    <w:rsid w:val="001577DD"/>
    <w:rsid w:val="00160E7B"/>
    <w:rsid w:val="00162C9D"/>
    <w:rsid w:val="00162EB1"/>
    <w:rsid w:val="00164F85"/>
    <w:rsid w:val="00172575"/>
    <w:rsid w:val="00173543"/>
    <w:rsid w:val="001736E7"/>
    <w:rsid w:val="0017703B"/>
    <w:rsid w:val="001809B6"/>
    <w:rsid w:val="0018173F"/>
    <w:rsid w:val="00181BB5"/>
    <w:rsid w:val="00182CA9"/>
    <w:rsid w:val="001846DE"/>
    <w:rsid w:val="00186026"/>
    <w:rsid w:val="00190788"/>
    <w:rsid w:val="00191515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5DE5"/>
    <w:rsid w:val="001A6C32"/>
    <w:rsid w:val="001A6DFF"/>
    <w:rsid w:val="001A71C6"/>
    <w:rsid w:val="001B2B14"/>
    <w:rsid w:val="001B3BAE"/>
    <w:rsid w:val="001B3F8C"/>
    <w:rsid w:val="001B748C"/>
    <w:rsid w:val="001B79EC"/>
    <w:rsid w:val="001C025A"/>
    <w:rsid w:val="001C091C"/>
    <w:rsid w:val="001C14AC"/>
    <w:rsid w:val="001C2EAC"/>
    <w:rsid w:val="001C3444"/>
    <w:rsid w:val="001C4A7D"/>
    <w:rsid w:val="001C55E8"/>
    <w:rsid w:val="001C5B73"/>
    <w:rsid w:val="001C7166"/>
    <w:rsid w:val="001D21BC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5B06"/>
    <w:rsid w:val="002060A7"/>
    <w:rsid w:val="00206F70"/>
    <w:rsid w:val="00206FD8"/>
    <w:rsid w:val="00210322"/>
    <w:rsid w:val="00211515"/>
    <w:rsid w:val="002120A2"/>
    <w:rsid w:val="0021472C"/>
    <w:rsid w:val="0021511A"/>
    <w:rsid w:val="002168A5"/>
    <w:rsid w:val="00216E51"/>
    <w:rsid w:val="00221089"/>
    <w:rsid w:val="00221428"/>
    <w:rsid w:val="002262EC"/>
    <w:rsid w:val="00232E65"/>
    <w:rsid w:val="0023571B"/>
    <w:rsid w:val="00237617"/>
    <w:rsid w:val="0024486C"/>
    <w:rsid w:val="00244915"/>
    <w:rsid w:val="0025190F"/>
    <w:rsid w:val="0025270C"/>
    <w:rsid w:val="002535AC"/>
    <w:rsid w:val="00255EA7"/>
    <w:rsid w:val="00261D64"/>
    <w:rsid w:val="002621C0"/>
    <w:rsid w:val="00262C8B"/>
    <w:rsid w:val="002653CA"/>
    <w:rsid w:val="00265552"/>
    <w:rsid w:val="002734AF"/>
    <w:rsid w:val="00274BD4"/>
    <w:rsid w:val="00275C43"/>
    <w:rsid w:val="0027686B"/>
    <w:rsid w:val="00276EAD"/>
    <w:rsid w:val="002847BE"/>
    <w:rsid w:val="002857FC"/>
    <w:rsid w:val="00285DD1"/>
    <w:rsid w:val="00287416"/>
    <w:rsid w:val="0029047B"/>
    <w:rsid w:val="002937E1"/>
    <w:rsid w:val="00293DB0"/>
    <w:rsid w:val="002A0B8A"/>
    <w:rsid w:val="002A0C41"/>
    <w:rsid w:val="002A2418"/>
    <w:rsid w:val="002A26F9"/>
    <w:rsid w:val="002A35AC"/>
    <w:rsid w:val="002A3733"/>
    <w:rsid w:val="002A58EB"/>
    <w:rsid w:val="002A5C01"/>
    <w:rsid w:val="002A664C"/>
    <w:rsid w:val="002A720D"/>
    <w:rsid w:val="002A7C30"/>
    <w:rsid w:val="002B32EB"/>
    <w:rsid w:val="002B44F9"/>
    <w:rsid w:val="002B48E1"/>
    <w:rsid w:val="002B6C7F"/>
    <w:rsid w:val="002B7444"/>
    <w:rsid w:val="002B7ABE"/>
    <w:rsid w:val="002C5040"/>
    <w:rsid w:val="002C6319"/>
    <w:rsid w:val="002D228C"/>
    <w:rsid w:val="002D2E46"/>
    <w:rsid w:val="002D2F28"/>
    <w:rsid w:val="002D36EA"/>
    <w:rsid w:val="002D414B"/>
    <w:rsid w:val="002D44F2"/>
    <w:rsid w:val="002D5443"/>
    <w:rsid w:val="002D571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6B0C"/>
    <w:rsid w:val="00307E24"/>
    <w:rsid w:val="00311CC7"/>
    <w:rsid w:val="00315170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37065"/>
    <w:rsid w:val="0034136C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958"/>
    <w:rsid w:val="00373E66"/>
    <w:rsid w:val="00376543"/>
    <w:rsid w:val="00382826"/>
    <w:rsid w:val="003845A6"/>
    <w:rsid w:val="0038531E"/>
    <w:rsid w:val="003934A1"/>
    <w:rsid w:val="00395B9B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E69"/>
    <w:rsid w:val="003D0F27"/>
    <w:rsid w:val="003D274B"/>
    <w:rsid w:val="003D2BD2"/>
    <w:rsid w:val="003D3BB5"/>
    <w:rsid w:val="003D4A95"/>
    <w:rsid w:val="003E0401"/>
    <w:rsid w:val="003E1784"/>
    <w:rsid w:val="003E3A73"/>
    <w:rsid w:val="003E5237"/>
    <w:rsid w:val="003E5719"/>
    <w:rsid w:val="003F1C31"/>
    <w:rsid w:val="003F4FAA"/>
    <w:rsid w:val="003F55AF"/>
    <w:rsid w:val="003F57D5"/>
    <w:rsid w:val="0040053D"/>
    <w:rsid w:val="004009E8"/>
    <w:rsid w:val="004028D5"/>
    <w:rsid w:val="00403059"/>
    <w:rsid w:val="00403AD0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1F19"/>
    <w:rsid w:val="00442357"/>
    <w:rsid w:val="00442635"/>
    <w:rsid w:val="00442ABC"/>
    <w:rsid w:val="00444002"/>
    <w:rsid w:val="004541B2"/>
    <w:rsid w:val="004546A4"/>
    <w:rsid w:val="004547B1"/>
    <w:rsid w:val="00455B27"/>
    <w:rsid w:val="00456CEE"/>
    <w:rsid w:val="00460F23"/>
    <w:rsid w:val="00462E0F"/>
    <w:rsid w:val="004630D8"/>
    <w:rsid w:val="0046480D"/>
    <w:rsid w:val="00466E34"/>
    <w:rsid w:val="00467F37"/>
    <w:rsid w:val="0047100F"/>
    <w:rsid w:val="00473ED0"/>
    <w:rsid w:val="00475049"/>
    <w:rsid w:val="00477823"/>
    <w:rsid w:val="004834DB"/>
    <w:rsid w:val="00484BE6"/>
    <w:rsid w:val="00484BF2"/>
    <w:rsid w:val="00485703"/>
    <w:rsid w:val="00487461"/>
    <w:rsid w:val="004876A8"/>
    <w:rsid w:val="00487925"/>
    <w:rsid w:val="00487F56"/>
    <w:rsid w:val="004900E7"/>
    <w:rsid w:val="004918CE"/>
    <w:rsid w:val="00497FBC"/>
    <w:rsid w:val="004A069E"/>
    <w:rsid w:val="004A0798"/>
    <w:rsid w:val="004A49CF"/>
    <w:rsid w:val="004A4A31"/>
    <w:rsid w:val="004A62CA"/>
    <w:rsid w:val="004B11C7"/>
    <w:rsid w:val="004B21E0"/>
    <w:rsid w:val="004B293F"/>
    <w:rsid w:val="004B2986"/>
    <w:rsid w:val="004B2C79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119"/>
    <w:rsid w:val="004E147C"/>
    <w:rsid w:val="004E254C"/>
    <w:rsid w:val="004E311F"/>
    <w:rsid w:val="004E4D60"/>
    <w:rsid w:val="004E6863"/>
    <w:rsid w:val="004F0F67"/>
    <w:rsid w:val="004F31D0"/>
    <w:rsid w:val="004F3B26"/>
    <w:rsid w:val="004F4249"/>
    <w:rsid w:val="004F5B4D"/>
    <w:rsid w:val="004F615C"/>
    <w:rsid w:val="0050250F"/>
    <w:rsid w:val="00507346"/>
    <w:rsid w:val="00507A93"/>
    <w:rsid w:val="00507C20"/>
    <w:rsid w:val="00510F04"/>
    <w:rsid w:val="00511EA9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96A"/>
    <w:rsid w:val="00525F12"/>
    <w:rsid w:val="00525F17"/>
    <w:rsid w:val="005304C9"/>
    <w:rsid w:val="00530915"/>
    <w:rsid w:val="00530A8E"/>
    <w:rsid w:val="0053370A"/>
    <w:rsid w:val="00535243"/>
    <w:rsid w:val="00535EC2"/>
    <w:rsid w:val="005419AE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5007"/>
    <w:rsid w:val="005565B3"/>
    <w:rsid w:val="00560E9F"/>
    <w:rsid w:val="005619F1"/>
    <w:rsid w:val="00562002"/>
    <w:rsid w:val="00564DF2"/>
    <w:rsid w:val="00566E2A"/>
    <w:rsid w:val="00571346"/>
    <w:rsid w:val="0057216A"/>
    <w:rsid w:val="00572229"/>
    <w:rsid w:val="005733F1"/>
    <w:rsid w:val="00574B25"/>
    <w:rsid w:val="00577016"/>
    <w:rsid w:val="00583079"/>
    <w:rsid w:val="005834EE"/>
    <w:rsid w:val="00586523"/>
    <w:rsid w:val="00586DAB"/>
    <w:rsid w:val="0059029E"/>
    <w:rsid w:val="0059182D"/>
    <w:rsid w:val="00595E4E"/>
    <w:rsid w:val="005A1FD8"/>
    <w:rsid w:val="005A3317"/>
    <w:rsid w:val="005A3680"/>
    <w:rsid w:val="005A6FAA"/>
    <w:rsid w:val="005B2FA5"/>
    <w:rsid w:val="005B4230"/>
    <w:rsid w:val="005C3B72"/>
    <w:rsid w:val="005C3BB4"/>
    <w:rsid w:val="005C4441"/>
    <w:rsid w:val="005C6787"/>
    <w:rsid w:val="005C683F"/>
    <w:rsid w:val="005C723B"/>
    <w:rsid w:val="005D0D13"/>
    <w:rsid w:val="005D1FB5"/>
    <w:rsid w:val="005D211E"/>
    <w:rsid w:val="005D258A"/>
    <w:rsid w:val="005D629B"/>
    <w:rsid w:val="005D66AE"/>
    <w:rsid w:val="005E0126"/>
    <w:rsid w:val="005E05AB"/>
    <w:rsid w:val="005E0D11"/>
    <w:rsid w:val="005E2298"/>
    <w:rsid w:val="005E2DF0"/>
    <w:rsid w:val="005E3260"/>
    <w:rsid w:val="005E3AB5"/>
    <w:rsid w:val="005E7785"/>
    <w:rsid w:val="005E77BB"/>
    <w:rsid w:val="005F2AC0"/>
    <w:rsid w:val="005F2BA1"/>
    <w:rsid w:val="005F5D30"/>
    <w:rsid w:val="005F6364"/>
    <w:rsid w:val="005F7A5D"/>
    <w:rsid w:val="00601CA1"/>
    <w:rsid w:val="00602AD2"/>
    <w:rsid w:val="006039C7"/>
    <w:rsid w:val="00605C8B"/>
    <w:rsid w:val="00607691"/>
    <w:rsid w:val="00616992"/>
    <w:rsid w:val="0062110F"/>
    <w:rsid w:val="00621CDB"/>
    <w:rsid w:val="00621DE0"/>
    <w:rsid w:val="00621F5C"/>
    <w:rsid w:val="0062554D"/>
    <w:rsid w:val="006309D6"/>
    <w:rsid w:val="00640E88"/>
    <w:rsid w:val="00642361"/>
    <w:rsid w:val="00647592"/>
    <w:rsid w:val="00653331"/>
    <w:rsid w:val="00653338"/>
    <w:rsid w:val="006574C3"/>
    <w:rsid w:val="00663606"/>
    <w:rsid w:val="006659E1"/>
    <w:rsid w:val="00666156"/>
    <w:rsid w:val="0067225C"/>
    <w:rsid w:val="00672922"/>
    <w:rsid w:val="006729AA"/>
    <w:rsid w:val="00673A5C"/>
    <w:rsid w:val="00674FF2"/>
    <w:rsid w:val="006825B3"/>
    <w:rsid w:val="00682F7C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2206"/>
    <w:rsid w:val="006A3C7D"/>
    <w:rsid w:val="006A6443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41BA"/>
    <w:rsid w:val="006E5B51"/>
    <w:rsid w:val="006E7A93"/>
    <w:rsid w:val="006F0B7D"/>
    <w:rsid w:val="006F21A7"/>
    <w:rsid w:val="006F2208"/>
    <w:rsid w:val="006F3B14"/>
    <w:rsid w:val="006F44CA"/>
    <w:rsid w:val="006F57C2"/>
    <w:rsid w:val="006F7006"/>
    <w:rsid w:val="007004CA"/>
    <w:rsid w:val="007039C7"/>
    <w:rsid w:val="00703DB6"/>
    <w:rsid w:val="00704B2F"/>
    <w:rsid w:val="00705592"/>
    <w:rsid w:val="00705BFA"/>
    <w:rsid w:val="00705F52"/>
    <w:rsid w:val="007062B1"/>
    <w:rsid w:val="0071066A"/>
    <w:rsid w:val="00711643"/>
    <w:rsid w:val="00712DB1"/>
    <w:rsid w:val="0071380C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0C1A"/>
    <w:rsid w:val="007520DB"/>
    <w:rsid w:val="00752CDB"/>
    <w:rsid w:val="00760B5F"/>
    <w:rsid w:val="00761470"/>
    <w:rsid w:val="00764BAE"/>
    <w:rsid w:val="0076683F"/>
    <w:rsid w:val="00767E32"/>
    <w:rsid w:val="00773257"/>
    <w:rsid w:val="00773F26"/>
    <w:rsid w:val="0077499A"/>
    <w:rsid w:val="007749D2"/>
    <w:rsid w:val="00774AA5"/>
    <w:rsid w:val="00775870"/>
    <w:rsid w:val="00776953"/>
    <w:rsid w:val="00782B82"/>
    <w:rsid w:val="00784809"/>
    <w:rsid w:val="00784CFC"/>
    <w:rsid w:val="00785B6C"/>
    <w:rsid w:val="007865A0"/>
    <w:rsid w:val="00786AAA"/>
    <w:rsid w:val="007A03D6"/>
    <w:rsid w:val="007A0507"/>
    <w:rsid w:val="007A0A5F"/>
    <w:rsid w:val="007A0DDF"/>
    <w:rsid w:val="007A191E"/>
    <w:rsid w:val="007A1F0F"/>
    <w:rsid w:val="007A5F9E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07F2"/>
    <w:rsid w:val="007E0CE7"/>
    <w:rsid w:val="007E31CA"/>
    <w:rsid w:val="007E3EBD"/>
    <w:rsid w:val="007E3F24"/>
    <w:rsid w:val="007E4A64"/>
    <w:rsid w:val="007E6BD6"/>
    <w:rsid w:val="007E7978"/>
    <w:rsid w:val="007F0CC7"/>
    <w:rsid w:val="007F0E84"/>
    <w:rsid w:val="007F236D"/>
    <w:rsid w:val="007F33DD"/>
    <w:rsid w:val="007F5ED6"/>
    <w:rsid w:val="007F698A"/>
    <w:rsid w:val="00803AE3"/>
    <w:rsid w:val="00804856"/>
    <w:rsid w:val="00804A80"/>
    <w:rsid w:val="00805A78"/>
    <w:rsid w:val="0080660E"/>
    <w:rsid w:val="00807773"/>
    <w:rsid w:val="008104D7"/>
    <w:rsid w:val="00811785"/>
    <w:rsid w:val="00813B15"/>
    <w:rsid w:val="00813CF5"/>
    <w:rsid w:val="00816868"/>
    <w:rsid w:val="00816E83"/>
    <w:rsid w:val="00820D42"/>
    <w:rsid w:val="008232B9"/>
    <w:rsid w:val="00823B4E"/>
    <w:rsid w:val="00824115"/>
    <w:rsid w:val="008252F6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47196"/>
    <w:rsid w:val="0085176E"/>
    <w:rsid w:val="00854677"/>
    <w:rsid w:val="008559B0"/>
    <w:rsid w:val="008569B0"/>
    <w:rsid w:val="00862869"/>
    <w:rsid w:val="0086477D"/>
    <w:rsid w:val="008653D0"/>
    <w:rsid w:val="00866661"/>
    <w:rsid w:val="00867986"/>
    <w:rsid w:val="00870040"/>
    <w:rsid w:val="00873B22"/>
    <w:rsid w:val="00874BBB"/>
    <w:rsid w:val="008771DA"/>
    <w:rsid w:val="00877C61"/>
    <w:rsid w:val="00880A0E"/>
    <w:rsid w:val="00880B98"/>
    <w:rsid w:val="00881ECB"/>
    <w:rsid w:val="00882EB4"/>
    <w:rsid w:val="00884E8B"/>
    <w:rsid w:val="00885BC9"/>
    <w:rsid w:val="00886849"/>
    <w:rsid w:val="00887F9A"/>
    <w:rsid w:val="00890F46"/>
    <w:rsid w:val="00892967"/>
    <w:rsid w:val="00892E9B"/>
    <w:rsid w:val="0089737D"/>
    <w:rsid w:val="00897BCC"/>
    <w:rsid w:val="008A10A6"/>
    <w:rsid w:val="008A30F9"/>
    <w:rsid w:val="008A34DF"/>
    <w:rsid w:val="008A385C"/>
    <w:rsid w:val="008A43D2"/>
    <w:rsid w:val="008A7061"/>
    <w:rsid w:val="008B045F"/>
    <w:rsid w:val="008B0CE9"/>
    <w:rsid w:val="008B19CE"/>
    <w:rsid w:val="008B2CF3"/>
    <w:rsid w:val="008B4393"/>
    <w:rsid w:val="008B566F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E405E"/>
    <w:rsid w:val="008F27CE"/>
    <w:rsid w:val="008F3274"/>
    <w:rsid w:val="008F422A"/>
    <w:rsid w:val="008F475A"/>
    <w:rsid w:val="008F5F33"/>
    <w:rsid w:val="008F74E7"/>
    <w:rsid w:val="00900C84"/>
    <w:rsid w:val="009025C8"/>
    <w:rsid w:val="00903EF9"/>
    <w:rsid w:val="00904E3A"/>
    <w:rsid w:val="0091278D"/>
    <w:rsid w:val="009144C1"/>
    <w:rsid w:val="00914A02"/>
    <w:rsid w:val="00917083"/>
    <w:rsid w:val="009170CE"/>
    <w:rsid w:val="00917435"/>
    <w:rsid w:val="0092033A"/>
    <w:rsid w:val="00920F66"/>
    <w:rsid w:val="00922096"/>
    <w:rsid w:val="00922FAA"/>
    <w:rsid w:val="009307E0"/>
    <w:rsid w:val="00930A00"/>
    <w:rsid w:val="00931CBA"/>
    <w:rsid w:val="00932539"/>
    <w:rsid w:val="00936100"/>
    <w:rsid w:val="00941A81"/>
    <w:rsid w:val="009447B8"/>
    <w:rsid w:val="00947741"/>
    <w:rsid w:val="00951AB6"/>
    <w:rsid w:val="00951F52"/>
    <w:rsid w:val="00952B43"/>
    <w:rsid w:val="00955E41"/>
    <w:rsid w:val="00956050"/>
    <w:rsid w:val="0095615A"/>
    <w:rsid w:val="009563BB"/>
    <w:rsid w:val="009602F2"/>
    <w:rsid w:val="009625EE"/>
    <w:rsid w:val="0096477D"/>
    <w:rsid w:val="009666F7"/>
    <w:rsid w:val="00966787"/>
    <w:rsid w:val="009671BD"/>
    <w:rsid w:val="00967D61"/>
    <w:rsid w:val="00970F67"/>
    <w:rsid w:val="00972165"/>
    <w:rsid w:val="00973288"/>
    <w:rsid w:val="00980696"/>
    <w:rsid w:val="00982518"/>
    <w:rsid w:val="009838C3"/>
    <w:rsid w:val="0098530F"/>
    <w:rsid w:val="0098611E"/>
    <w:rsid w:val="00986BFB"/>
    <w:rsid w:val="0099097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A54D4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2EDC"/>
    <w:rsid w:val="009F5F03"/>
    <w:rsid w:val="00A101DB"/>
    <w:rsid w:val="00A101F3"/>
    <w:rsid w:val="00A10714"/>
    <w:rsid w:val="00A10E28"/>
    <w:rsid w:val="00A12D7B"/>
    <w:rsid w:val="00A136C7"/>
    <w:rsid w:val="00A152DB"/>
    <w:rsid w:val="00A157D4"/>
    <w:rsid w:val="00A17050"/>
    <w:rsid w:val="00A20F1A"/>
    <w:rsid w:val="00A21A20"/>
    <w:rsid w:val="00A318BD"/>
    <w:rsid w:val="00A32560"/>
    <w:rsid w:val="00A34506"/>
    <w:rsid w:val="00A36861"/>
    <w:rsid w:val="00A4029B"/>
    <w:rsid w:val="00A41BD8"/>
    <w:rsid w:val="00A41C9C"/>
    <w:rsid w:val="00A43006"/>
    <w:rsid w:val="00A44170"/>
    <w:rsid w:val="00A45B09"/>
    <w:rsid w:val="00A470DA"/>
    <w:rsid w:val="00A472E5"/>
    <w:rsid w:val="00A47C69"/>
    <w:rsid w:val="00A47D1B"/>
    <w:rsid w:val="00A50DA7"/>
    <w:rsid w:val="00A523D2"/>
    <w:rsid w:val="00A5495A"/>
    <w:rsid w:val="00A5667E"/>
    <w:rsid w:val="00A567A0"/>
    <w:rsid w:val="00A57166"/>
    <w:rsid w:val="00A57E7F"/>
    <w:rsid w:val="00A65331"/>
    <w:rsid w:val="00A67262"/>
    <w:rsid w:val="00A7219C"/>
    <w:rsid w:val="00A725D1"/>
    <w:rsid w:val="00A72699"/>
    <w:rsid w:val="00A80AC0"/>
    <w:rsid w:val="00A80D23"/>
    <w:rsid w:val="00A811BF"/>
    <w:rsid w:val="00A866CE"/>
    <w:rsid w:val="00A87E86"/>
    <w:rsid w:val="00A924AA"/>
    <w:rsid w:val="00A924D9"/>
    <w:rsid w:val="00A94510"/>
    <w:rsid w:val="00A95B64"/>
    <w:rsid w:val="00A95C86"/>
    <w:rsid w:val="00AA1751"/>
    <w:rsid w:val="00AA23BC"/>
    <w:rsid w:val="00AA3C73"/>
    <w:rsid w:val="00AA406C"/>
    <w:rsid w:val="00AA4BFD"/>
    <w:rsid w:val="00AB0CEE"/>
    <w:rsid w:val="00AB2CBC"/>
    <w:rsid w:val="00AB6ADD"/>
    <w:rsid w:val="00AB6BE9"/>
    <w:rsid w:val="00AC23A5"/>
    <w:rsid w:val="00AD0440"/>
    <w:rsid w:val="00AD1884"/>
    <w:rsid w:val="00AD41F5"/>
    <w:rsid w:val="00AD592E"/>
    <w:rsid w:val="00AD59CE"/>
    <w:rsid w:val="00AD686E"/>
    <w:rsid w:val="00AD705B"/>
    <w:rsid w:val="00AD7C4C"/>
    <w:rsid w:val="00AE41A0"/>
    <w:rsid w:val="00AE587B"/>
    <w:rsid w:val="00AF02A0"/>
    <w:rsid w:val="00AF560F"/>
    <w:rsid w:val="00AF6F9D"/>
    <w:rsid w:val="00AF7449"/>
    <w:rsid w:val="00AF7FCB"/>
    <w:rsid w:val="00B001F5"/>
    <w:rsid w:val="00B02637"/>
    <w:rsid w:val="00B0637D"/>
    <w:rsid w:val="00B112AA"/>
    <w:rsid w:val="00B11CF1"/>
    <w:rsid w:val="00B12A00"/>
    <w:rsid w:val="00B12D02"/>
    <w:rsid w:val="00B13EFD"/>
    <w:rsid w:val="00B140CA"/>
    <w:rsid w:val="00B151A7"/>
    <w:rsid w:val="00B15732"/>
    <w:rsid w:val="00B1676C"/>
    <w:rsid w:val="00B1708F"/>
    <w:rsid w:val="00B173D9"/>
    <w:rsid w:val="00B205DA"/>
    <w:rsid w:val="00B316E3"/>
    <w:rsid w:val="00B34872"/>
    <w:rsid w:val="00B4042D"/>
    <w:rsid w:val="00B4204D"/>
    <w:rsid w:val="00B426A7"/>
    <w:rsid w:val="00B4408C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65CA3"/>
    <w:rsid w:val="00B67319"/>
    <w:rsid w:val="00B71C0B"/>
    <w:rsid w:val="00B72B3F"/>
    <w:rsid w:val="00B751FD"/>
    <w:rsid w:val="00B7525F"/>
    <w:rsid w:val="00B7666E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2610"/>
    <w:rsid w:val="00BA3FCC"/>
    <w:rsid w:val="00BA62EF"/>
    <w:rsid w:val="00BA69BF"/>
    <w:rsid w:val="00BB1007"/>
    <w:rsid w:val="00BB1881"/>
    <w:rsid w:val="00BB1E61"/>
    <w:rsid w:val="00BC1440"/>
    <w:rsid w:val="00BC1B4C"/>
    <w:rsid w:val="00BC1D43"/>
    <w:rsid w:val="00BC2010"/>
    <w:rsid w:val="00BC31B8"/>
    <w:rsid w:val="00BC6937"/>
    <w:rsid w:val="00BC6958"/>
    <w:rsid w:val="00BD00B8"/>
    <w:rsid w:val="00BD5285"/>
    <w:rsid w:val="00BD6BE0"/>
    <w:rsid w:val="00BE062A"/>
    <w:rsid w:val="00BE302F"/>
    <w:rsid w:val="00BE35D8"/>
    <w:rsid w:val="00BE388A"/>
    <w:rsid w:val="00BE52FF"/>
    <w:rsid w:val="00BE74D8"/>
    <w:rsid w:val="00BF0365"/>
    <w:rsid w:val="00BF1148"/>
    <w:rsid w:val="00BF3AC7"/>
    <w:rsid w:val="00BF6885"/>
    <w:rsid w:val="00C002DC"/>
    <w:rsid w:val="00C052B1"/>
    <w:rsid w:val="00C05E79"/>
    <w:rsid w:val="00C06626"/>
    <w:rsid w:val="00C07C1F"/>
    <w:rsid w:val="00C1002B"/>
    <w:rsid w:val="00C1028F"/>
    <w:rsid w:val="00C16816"/>
    <w:rsid w:val="00C17527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46D92"/>
    <w:rsid w:val="00C52C03"/>
    <w:rsid w:val="00C55311"/>
    <w:rsid w:val="00C563A7"/>
    <w:rsid w:val="00C600F5"/>
    <w:rsid w:val="00C60810"/>
    <w:rsid w:val="00C666AD"/>
    <w:rsid w:val="00C6742D"/>
    <w:rsid w:val="00C67BC8"/>
    <w:rsid w:val="00C71361"/>
    <w:rsid w:val="00C718AE"/>
    <w:rsid w:val="00C7547D"/>
    <w:rsid w:val="00C75F7F"/>
    <w:rsid w:val="00C763A7"/>
    <w:rsid w:val="00C802BF"/>
    <w:rsid w:val="00C80B8B"/>
    <w:rsid w:val="00C810DF"/>
    <w:rsid w:val="00C84D83"/>
    <w:rsid w:val="00C8650B"/>
    <w:rsid w:val="00C87503"/>
    <w:rsid w:val="00C906EB"/>
    <w:rsid w:val="00C909D0"/>
    <w:rsid w:val="00C91B62"/>
    <w:rsid w:val="00C9219B"/>
    <w:rsid w:val="00C92A23"/>
    <w:rsid w:val="00C93236"/>
    <w:rsid w:val="00C96668"/>
    <w:rsid w:val="00CA2B68"/>
    <w:rsid w:val="00CA2EC6"/>
    <w:rsid w:val="00CA4EB0"/>
    <w:rsid w:val="00CA7D73"/>
    <w:rsid w:val="00CB0A04"/>
    <w:rsid w:val="00CB2667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2B4F"/>
    <w:rsid w:val="00CE4294"/>
    <w:rsid w:val="00CE5324"/>
    <w:rsid w:val="00CE5DA6"/>
    <w:rsid w:val="00CE6E99"/>
    <w:rsid w:val="00CF0278"/>
    <w:rsid w:val="00CF0470"/>
    <w:rsid w:val="00CF0A28"/>
    <w:rsid w:val="00CF11F0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1F57"/>
    <w:rsid w:val="00D3421B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4728D"/>
    <w:rsid w:val="00D50285"/>
    <w:rsid w:val="00D5048A"/>
    <w:rsid w:val="00D53348"/>
    <w:rsid w:val="00D535D0"/>
    <w:rsid w:val="00D60A58"/>
    <w:rsid w:val="00D6322D"/>
    <w:rsid w:val="00D6551A"/>
    <w:rsid w:val="00D66B62"/>
    <w:rsid w:val="00D67362"/>
    <w:rsid w:val="00D74BD7"/>
    <w:rsid w:val="00D751F7"/>
    <w:rsid w:val="00D75F6A"/>
    <w:rsid w:val="00D775CB"/>
    <w:rsid w:val="00D8062C"/>
    <w:rsid w:val="00D8071A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26EF"/>
    <w:rsid w:val="00DC4678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3DC0"/>
    <w:rsid w:val="00DF48B5"/>
    <w:rsid w:val="00DF63BA"/>
    <w:rsid w:val="00DF7A7C"/>
    <w:rsid w:val="00E00B41"/>
    <w:rsid w:val="00E015D3"/>
    <w:rsid w:val="00E04165"/>
    <w:rsid w:val="00E11F68"/>
    <w:rsid w:val="00E13D39"/>
    <w:rsid w:val="00E13DC8"/>
    <w:rsid w:val="00E1590D"/>
    <w:rsid w:val="00E3032D"/>
    <w:rsid w:val="00E30A3C"/>
    <w:rsid w:val="00E33242"/>
    <w:rsid w:val="00E37372"/>
    <w:rsid w:val="00E403A7"/>
    <w:rsid w:val="00E44317"/>
    <w:rsid w:val="00E45AAA"/>
    <w:rsid w:val="00E478B5"/>
    <w:rsid w:val="00E522B8"/>
    <w:rsid w:val="00E53B74"/>
    <w:rsid w:val="00E5485D"/>
    <w:rsid w:val="00E54BAB"/>
    <w:rsid w:val="00E555B0"/>
    <w:rsid w:val="00E55996"/>
    <w:rsid w:val="00E56AAC"/>
    <w:rsid w:val="00E57E69"/>
    <w:rsid w:val="00E60D0A"/>
    <w:rsid w:val="00E6365F"/>
    <w:rsid w:val="00E7169B"/>
    <w:rsid w:val="00E7253C"/>
    <w:rsid w:val="00E74088"/>
    <w:rsid w:val="00E74ECC"/>
    <w:rsid w:val="00E81572"/>
    <w:rsid w:val="00E84F6E"/>
    <w:rsid w:val="00E92592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C785B"/>
    <w:rsid w:val="00ED18DD"/>
    <w:rsid w:val="00ED3660"/>
    <w:rsid w:val="00ED4321"/>
    <w:rsid w:val="00ED4797"/>
    <w:rsid w:val="00ED4B0A"/>
    <w:rsid w:val="00ED55AA"/>
    <w:rsid w:val="00ED7119"/>
    <w:rsid w:val="00EE0465"/>
    <w:rsid w:val="00EE16FB"/>
    <w:rsid w:val="00EE1F88"/>
    <w:rsid w:val="00EE2233"/>
    <w:rsid w:val="00EE54AC"/>
    <w:rsid w:val="00EE5758"/>
    <w:rsid w:val="00EE6D92"/>
    <w:rsid w:val="00EF0CF3"/>
    <w:rsid w:val="00EF3937"/>
    <w:rsid w:val="00F008F8"/>
    <w:rsid w:val="00F018B9"/>
    <w:rsid w:val="00F02395"/>
    <w:rsid w:val="00F06F34"/>
    <w:rsid w:val="00F104FA"/>
    <w:rsid w:val="00F15100"/>
    <w:rsid w:val="00F15528"/>
    <w:rsid w:val="00F15F48"/>
    <w:rsid w:val="00F1609F"/>
    <w:rsid w:val="00F17189"/>
    <w:rsid w:val="00F173C1"/>
    <w:rsid w:val="00F207DE"/>
    <w:rsid w:val="00F2175F"/>
    <w:rsid w:val="00F22DE5"/>
    <w:rsid w:val="00F256B7"/>
    <w:rsid w:val="00F273E6"/>
    <w:rsid w:val="00F305EA"/>
    <w:rsid w:val="00F35456"/>
    <w:rsid w:val="00F3697D"/>
    <w:rsid w:val="00F375C9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4BC5"/>
    <w:rsid w:val="00F65B4F"/>
    <w:rsid w:val="00F66CF9"/>
    <w:rsid w:val="00F70C85"/>
    <w:rsid w:val="00F719D7"/>
    <w:rsid w:val="00F737EA"/>
    <w:rsid w:val="00F748CB"/>
    <w:rsid w:val="00F74F16"/>
    <w:rsid w:val="00F83257"/>
    <w:rsid w:val="00F83726"/>
    <w:rsid w:val="00F851B3"/>
    <w:rsid w:val="00F92787"/>
    <w:rsid w:val="00F95540"/>
    <w:rsid w:val="00F978C5"/>
    <w:rsid w:val="00FA0C7E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D7BB0"/>
    <w:rsid w:val="00FE067D"/>
    <w:rsid w:val="00FE0941"/>
    <w:rsid w:val="00FE134F"/>
    <w:rsid w:val="00FE19AD"/>
    <w:rsid w:val="00FE208F"/>
    <w:rsid w:val="00FE2A32"/>
    <w:rsid w:val="00FE3895"/>
    <w:rsid w:val="00FE5DBE"/>
    <w:rsid w:val="00FF22A0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ang-1">
    <w:name w:val="hang-1"/>
    <w:basedOn w:val="Normal"/>
    <w:rsid w:val="008F5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3789A"/>
    <w:rsid w:val="00147522"/>
    <w:rsid w:val="00147578"/>
    <w:rsid w:val="00166739"/>
    <w:rsid w:val="001A0A81"/>
    <w:rsid w:val="001C01A7"/>
    <w:rsid w:val="001E12AB"/>
    <w:rsid w:val="001E1AAE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3F0AEA"/>
    <w:rsid w:val="003F0EAE"/>
    <w:rsid w:val="004037A9"/>
    <w:rsid w:val="00404A4B"/>
    <w:rsid w:val="00412CCC"/>
    <w:rsid w:val="00430665"/>
    <w:rsid w:val="00436375"/>
    <w:rsid w:val="004369F1"/>
    <w:rsid w:val="00453A54"/>
    <w:rsid w:val="004733EC"/>
    <w:rsid w:val="00482675"/>
    <w:rsid w:val="00485935"/>
    <w:rsid w:val="004C5A98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212DA"/>
    <w:rsid w:val="00754B6A"/>
    <w:rsid w:val="00785CB8"/>
    <w:rsid w:val="007B4284"/>
    <w:rsid w:val="007C0234"/>
    <w:rsid w:val="007E05F0"/>
    <w:rsid w:val="007E5C1D"/>
    <w:rsid w:val="00817D39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877F4"/>
    <w:rsid w:val="009D5951"/>
    <w:rsid w:val="00A14C8D"/>
    <w:rsid w:val="00A1516B"/>
    <w:rsid w:val="00A52605"/>
    <w:rsid w:val="00A5305F"/>
    <w:rsid w:val="00A56BCF"/>
    <w:rsid w:val="00A75DEC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46B73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5AAD"/>
    <w:rsid w:val="00D97021"/>
    <w:rsid w:val="00DD1F5B"/>
    <w:rsid w:val="00DD5F18"/>
    <w:rsid w:val="00DE0B47"/>
    <w:rsid w:val="00E4260E"/>
    <w:rsid w:val="00E532B9"/>
    <w:rsid w:val="00E62632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5213"/>
    <w:rsid w:val="00F371E2"/>
    <w:rsid w:val="00FA234B"/>
    <w:rsid w:val="00FA3F15"/>
    <w:rsid w:val="00FA64AB"/>
    <w:rsid w:val="00FC63D8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2397-FF3D-490B-B2D7-6712C89C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office stmarkscv</cp:lastModifiedBy>
  <cp:revision>63</cp:revision>
  <cp:lastPrinted>2021-03-11T17:15:00Z</cp:lastPrinted>
  <dcterms:created xsi:type="dcterms:W3CDTF">2021-03-11T19:54:00Z</dcterms:created>
  <dcterms:modified xsi:type="dcterms:W3CDTF">2021-03-17T21:31:00Z</dcterms:modified>
</cp:coreProperties>
</file>